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7C7C93" w14:textId="77777777" w:rsidR="00813BC4" w:rsidRPr="00616ABD" w:rsidRDefault="00813BC4" w:rsidP="00813BC4">
      <w:pPr>
        <w:ind w:left="-567" w:right="-612"/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D3E25D" wp14:editId="0D9FE6D9">
                <wp:simplePos x="0" y="0"/>
                <wp:positionH relativeFrom="column">
                  <wp:posOffset>1080655</wp:posOffset>
                </wp:positionH>
                <wp:positionV relativeFrom="paragraph">
                  <wp:posOffset>-221326</wp:posOffset>
                </wp:positionV>
                <wp:extent cx="3429000" cy="526601"/>
                <wp:effectExtent l="0" t="0" r="19050" b="26035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9000" cy="526601"/>
                          <a:chOff x="0" y="0"/>
                          <a:chExt cx="3429000" cy="600075"/>
                        </a:xfrm>
                      </wpg:grpSpPr>
                      <wps:wsp>
                        <wps:cNvPr id="3" name="Rounded Rectangle 3"/>
                        <wps:cNvSpPr/>
                        <wps:spPr>
                          <a:xfrm>
                            <a:off x="0" y="0"/>
                            <a:ext cx="3429000" cy="600075"/>
                          </a:xfrm>
                          <a:prstGeom prst="roundRect">
                            <a:avLst/>
                          </a:prstGeom>
                          <a:solidFill>
                            <a:srgbClr val="C0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685800" y="114300"/>
                            <a:ext cx="2457450" cy="3524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265130A" w14:textId="77777777" w:rsidR="00813BC4" w:rsidRPr="00E32F5B" w:rsidRDefault="00813BC4" w:rsidP="00813BC4">
                              <w:pPr>
                                <w:rPr>
                                  <w:color w:val="FFFFFF" w:themeColor="background1"/>
                                  <w:sz w:val="36"/>
                                  <w:szCs w:val="36"/>
                                </w:rPr>
                              </w:pPr>
                              <w:r w:rsidRPr="00E32F5B">
                                <w:rPr>
                                  <w:rFonts w:cs="Times New Roman"/>
                                  <w:b/>
                                  <w:color w:val="FFFFFF" w:themeColor="background1"/>
                                  <w:sz w:val="36"/>
                                  <w:szCs w:val="36"/>
                                </w:rPr>
                                <w:t>ĐÁP ÁN CHI TIẾT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D3E25D" id="Group 5" o:spid="_x0000_s1026" style="position:absolute;left:0;text-align:left;margin-left:85.1pt;margin-top:-17.45pt;width:270pt;height:41.45pt;z-index:251659264;mso-height-relative:margin" coordsize="34290,6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">
                <v:roundrect id="Rounded Rectangle 3" o:spid="_x0000_s1027" style="position:absolute;width:34290;height:60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" fillcolor="#c00000" strokecolor="#243f60 [1604]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858;top:1143;width:24574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14:paraId="6265130A" w14:textId="77777777" w:rsidR="00813BC4" w:rsidRPr="00E32F5B" w:rsidRDefault="00813BC4" w:rsidP="00813BC4">
                        <w:pPr>
                          <w:rPr>
                            <w:color w:val="FFFFFF" w:themeColor="background1"/>
                            <w:sz w:val="36"/>
                            <w:szCs w:val="36"/>
                          </w:rPr>
                        </w:pPr>
                        <w:r w:rsidRPr="00E32F5B">
                          <w:rPr>
                            <w:rFonts w:cs="Times New Roman"/>
                            <w:b/>
                            <w:color w:val="FFFFFF" w:themeColor="background1"/>
                            <w:sz w:val="36"/>
                            <w:szCs w:val="36"/>
                          </w:rPr>
                          <w:t>ĐÁP ÁN CHI TIẾT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Y="2176"/>
        <w:tblW w:w="0" w:type="auto"/>
        <w:tblLook w:val="04A0" w:firstRow="1" w:lastRow="0" w:firstColumn="1" w:lastColumn="0" w:noHBand="0" w:noVBand="1"/>
      </w:tblPr>
      <w:tblGrid>
        <w:gridCol w:w="903"/>
        <w:gridCol w:w="902"/>
        <w:gridCol w:w="902"/>
        <w:gridCol w:w="901"/>
        <w:gridCol w:w="901"/>
        <w:gridCol w:w="901"/>
        <w:gridCol w:w="901"/>
        <w:gridCol w:w="902"/>
        <w:gridCol w:w="902"/>
        <w:gridCol w:w="902"/>
      </w:tblGrid>
      <w:tr w:rsidR="00813BC4" w:rsidRPr="000C27C3" w14:paraId="4807B2A8" w14:textId="77777777" w:rsidTr="00813BC4">
        <w:tc>
          <w:tcPr>
            <w:tcW w:w="924" w:type="dxa"/>
          </w:tcPr>
          <w:p w14:paraId="39C40A64" w14:textId="77777777" w:rsidR="00813BC4" w:rsidRPr="000C27C3" w:rsidRDefault="00813BC4" w:rsidP="00813BC4">
            <w:pPr>
              <w:spacing w:line="360" w:lineRule="auto"/>
              <w:ind w:left="-567" w:right="-612"/>
              <w:jc w:val="center"/>
              <w:rPr>
                <w:rFonts w:cs="Times New Roman"/>
                <w:b/>
                <w:color w:val="0000FF"/>
              </w:rPr>
            </w:pPr>
            <w:r w:rsidRPr="000C27C3">
              <w:rPr>
                <w:rFonts w:cs="Times New Roman"/>
                <w:b/>
                <w:color w:val="0000FF"/>
              </w:rPr>
              <w:t>81. A</w:t>
            </w:r>
          </w:p>
        </w:tc>
        <w:tc>
          <w:tcPr>
            <w:tcW w:w="924" w:type="dxa"/>
          </w:tcPr>
          <w:p w14:paraId="30CF62E4" w14:textId="77777777" w:rsidR="00813BC4" w:rsidRPr="000C27C3" w:rsidRDefault="00813BC4" w:rsidP="00813BC4">
            <w:pPr>
              <w:spacing w:line="360" w:lineRule="auto"/>
              <w:ind w:left="-567" w:right="-612"/>
              <w:jc w:val="center"/>
              <w:rPr>
                <w:rFonts w:cs="Times New Roman"/>
                <w:b/>
                <w:color w:val="0000FF"/>
              </w:rPr>
            </w:pPr>
            <w:r w:rsidRPr="000C27C3">
              <w:rPr>
                <w:rFonts w:cs="Times New Roman"/>
                <w:b/>
                <w:color w:val="0000FF"/>
              </w:rPr>
              <w:t>82. C</w:t>
            </w:r>
          </w:p>
        </w:tc>
        <w:tc>
          <w:tcPr>
            <w:tcW w:w="924" w:type="dxa"/>
          </w:tcPr>
          <w:p w14:paraId="1F118006" w14:textId="77777777" w:rsidR="00813BC4" w:rsidRPr="000C27C3" w:rsidRDefault="00813BC4" w:rsidP="00813BC4">
            <w:pPr>
              <w:spacing w:line="360" w:lineRule="auto"/>
              <w:ind w:left="-567" w:right="-612"/>
              <w:jc w:val="center"/>
              <w:rPr>
                <w:rFonts w:cs="Times New Roman"/>
                <w:b/>
                <w:color w:val="0000FF"/>
              </w:rPr>
            </w:pPr>
            <w:r w:rsidRPr="000C27C3">
              <w:rPr>
                <w:rFonts w:cs="Times New Roman"/>
                <w:b/>
                <w:color w:val="0000FF"/>
              </w:rPr>
              <w:t>83. C</w:t>
            </w:r>
          </w:p>
        </w:tc>
        <w:tc>
          <w:tcPr>
            <w:tcW w:w="924" w:type="dxa"/>
          </w:tcPr>
          <w:p w14:paraId="7D692CAF" w14:textId="77777777" w:rsidR="00813BC4" w:rsidRPr="000C27C3" w:rsidRDefault="00813BC4" w:rsidP="00813BC4">
            <w:pPr>
              <w:spacing w:line="360" w:lineRule="auto"/>
              <w:ind w:left="-567" w:right="-612"/>
              <w:jc w:val="center"/>
              <w:rPr>
                <w:rFonts w:cs="Times New Roman"/>
                <w:b/>
                <w:color w:val="0000FF"/>
              </w:rPr>
            </w:pPr>
            <w:r w:rsidRPr="000C27C3">
              <w:rPr>
                <w:rFonts w:cs="Times New Roman"/>
                <w:b/>
                <w:color w:val="0000FF"/>
              </w:rPr>
              <w:t>84. A</w:t>
            </w:r>
          </w:p>
        </w:tc>
        <w:tc>
          <w:tcPr>
            <w:tcW w:w="924" w:type="dxa"/>
          </w:tcPr>
          <w:p w14:paraId="46E432DB" w14:textId="77777777" w:rsidR="00813BC4" w:rsidRPr="000C27C3" w:rsidRDefault="00813BC4" w:rsidP="00813BC4">
            <w:pPr>
              <w:spacing w:line="360" w:lineRule="auto"/>
              <w:ind w:left="-567" w:right="-612"/>
              <w:jc w:val="center"/>
              <w:rPr>
                <w:rFonts w:cs="Times New Roman"/>
                <w:b/>
                <w:color w:val="0000FF"/>
              </w:rPr>
            </w:pPr>
            <w:r w:rsidRPr="000C27C3">
              <w:rPr>
                <w:rFonts w:cs="Times New Roman"/>
                <w:b/>
                <w:color w:val="0000FF"/>
              </w:rPr>
              <w:t>85. C</w:t>
            </w:r>
          </w:p>
        </w:tc>
        <w:tc>
          <w:tcPr>
            <w:tcW w:w="924" w:type="dxa"/>
          </w:tcPr>
          <w:p w14:paraId="3B7FCA02" w14:textId="77777777" w:rsidR="00813BC4" w:rsidRPr="000C27C3" w:rsidRDefault="00813BC4" w:rsidP="00813BC4">
            <w:pPr>
              <w:spacing w:line="360" w:lineRule="auto"/>
              <w:ind w:left="-567" w:right="-612"/>
              <w:jc w:val="center"/>
              <w:rPr>
                <w:rFonts w:cs="Times New Roman"/>
                <w:b/>
                <w:color w:val="0000FF"/>
              </w:rPr>
            </w:pPr>
            <w:r w:rsidRPr="000C27C3">
              <w:rPr>
                <w:rFonts w:cs="Times New Roman"/>
                <w:b/>
                <w:color w:val="0000FF"/>
              </w:rPr>
              <w:t>86. D</w:t>
            </w:r>
          </w:p>
        </w:tc>
        <w:tc>
          <w:tcPr>
            <w:tcW w:w="924" w:type="dxa"/>
          </w:tcPr>
          <w:p w14:paraId="30758F63" w14:textId="77777777" w:rsidR="00813BC4" w:rsidRPr="000C27C3" w:rsidRDefault="00813BC4" w:rsidP="00813BC4">
            <w:pPr>
              <w:spacing w:line="360" w:lineRule="auto"/>
              <w:ind w:left="-567" w:right="-612"/>
              <w:jc w:val="center"/>
              <w:rPr>
                <w:rFonts w:cs="Times New Roman"/>
                <w:b/>
                <w:color w:val="0000FF"/>
              </w:rPr>
            </w:pPr>
            <w:r w:rsidRPr="000C27C3">
              <w:rPr>
                <w:rFonts w:cs="Times New Roman"/>
                <w:b/>
                <w:color w:val="0000FF"/>
              </w:rPr>
              <w:t>87. D</w:t>
            </w:r>
          </w:p>
        </w:tc>
        <w:tc>
          <w:tcPr>
            <w:tcW w:w="925" w:type="dxa"/>
          </w:tcPr>
          <w:p w14:paraId="290A8895" w14:textId="77777777" w:rsidR="00813BC4" w:rsidRPr="000C27C3" w:rsidRDefault="008F4DF9" w:rsidP="00813BC4">
            <w:pPr>
              <w:spacing w:line="360" w:lineRule="auto"/>
              <w:ind w:left="-567" w:right="-612"/>
              <w:jc w:val="center"/>
              <w:rPr>
                <w:rFonts w:cs="Times New Roman"/>
                <w:b/>
                <w:color w:val="0000FF"/>
              </w:rPr>
            </w:pPr>
            <w:r>
              <w:rPr>
                <w:rFonts w:cs="Times New Roman"/>
                <w:b/>
                <w:color w:val="0000FF"/>
              </w:rPr>
              <w:t>88. A</w:t>
            </w:r>
          </w:p>
        </w:tc>
        <w:tc>
          <w:tcPr>
            <w:tcW w:w="925" w:type="dxa"/>
          </w:tcPr>
          <w:p w14:paraId="142677C6" w14:textId="77777777" w:rsidR="00813BC4" w:rsidRPr="000C27C3" w:rsidRDefault="00FB61D5" w:rsidP="00813BC4">
            <w:pPr>
              <w:spacing w:line="360" w:lineRule="auto"/>
              <w:ind w:left="-567" w:right="-612"/>
              <w:jc w:val="center"/>
              <w:rPr>
                <w:rFonts w:cs="Times New Roman"/>
                <w:b/>
                <w:color w:val="0000FF"/>
              </w:rPr>
            </w:pPr>
            <w:r>
              <w:rPr>
                <w:rFonts w:cs="Times New Roman"/>
                <w:b/>
                <w:color w:val="0000FF"/>
              </w:rPr>
              <w:t>89. D</w:t>
            </w:r>
          </w:p>
        </w:tc>
        <w:tc>
          <w:tcPr>
            <w:tcW w:w="925" w:type="dxa"/>
          </w:tcPr>
          <w:p w14:paraId="22CDB0E3" w14:textId="77777777" w:rsidR="00813BC4" w:rsidRPr="000C27C3" w:rsidRDefault="00813BC4" w:rsidP="00813BC4">
            <w:pPr>
              <w:spacing w:line="360" w:lineRule="auto"/>
              <w:ind w:left="-567" w:right="-612"/>
              <w:jc w:val="center"/>
              <w:rPr>
                <w:rFonts w:cs="Times New Roman"/>
                <w:b/>
                <w:color w:val="0000FF"/>
              </w:rPr>
            </w:pPr>
            <w:r w:rsidRPr="000C27C3">
              <w:rPr>
                <w:rFonts w:cs="Times New Roman"/>
                <w:b/>
                <w:color w:val="0000FF"/>
              </w:rPr>
              <w:t>90. B</w:t>
            </w:r>
          </w:p>
        </w:tc>
      </w:tr>
      <w:tr w:rsidR="00813BC4" w:rsidRPr="000C27C3" w14:paraId="2E3068C2" w14:textId="77777777" w:rsidTr="00813BC4">
        <w:tc>
          <w:tcPr>
            <w:tcW w:w="924" w:type="dxa"/>
          </w:tcPr>
          <w:p w14:paraId="6A5DA7BA" w14:textId="77777777" w:rsidR="00813BC4" w:rsidRPr="000C27C3" w:rsidRDefault="00FB61D5" w:rsidP="00813BC4">
            <w:pPr>
              <w:spacing w:line="360" w:lineRule="auto"/>
              <w:ind w:left="-567" w:right="-612"/>
              <w:jc w:val="center"/>
              <w:rPr>
                <w:rFonts w:cs="Times New Roman"/>
                <w:b/>
                <w:color w:val="0000FF"/>
              </w:rPr>
            </w:pPr>
            <w:r>
              <w:rPr>
                <w:rFonts w:cs="Times New Roman"/>
                <w:b/>
                <w:color w:val="0000FF"/>
              </w:rPr>
              <w:t>91. A</w:t>
            </w:r>
          </w:p>
        </w:tc>
        <w:tc>
          <w:tcPr>
            <w:tcW w:w="924" w:type="dxa"/>
          </w:tcPr>
          <w:p w14:paraId="25F87C77" w14:textId="77777777" w:rsidR="00813BC4" w:rsidRPr="000C27C3" w:rsidRDefault="006454E7" w:rsidP="00813BC4">
            <w:pPr>
              <w:spacing w:line="360" w:lineRule="auto"/>
              <w:ind w:left="-567" w:right="-612"/>
              <w:jc w:val="center"/>
              <w:rPr>
                <w:rFonts w:cs="Times New Roman"/>
                <w:b/>
                <w:color w:val="0000FF"/>
              </w:rPr>
            </w:pPr>
            <w:r>
              <w:rPr>
                <w:rFonts w:cs="Times New Roman"/>
                <w:b/>
                <w:color w:val="0000FF"/>
              </w:rPr>
              <w:t>92. A</w:t>
            </w:r>
          </w:p>
        </w:tc>
        <w:tc>
          <w:tcPr>
            <w:tcW w:w="924" w:type="dxa"/>
          </w:tcPr>
          <w:p w14:paraId="48CB984D" w14:textId="77777777" w:rsidR="00813BC4" w:rsidRPr="000C27C3" w:rsidRDefault="00813BC4" w:rsidP="00813BC4">
            <w:pPr>
              <w:spacing w:line="360" w:lineRule="auto"/>
              <w:ind w:left="-567" w:right="-612"/>
              <w:jc w:val="center"/>
              <w:rPr>
                <w:rFonts w:cs="Times New Roman"/>
                <w:b/>
                <w:color w:val="0000FF"/>
              </w:rPr>
            </w:pPr>
            <w:r w:rsidRPr="000C27C3">
              <w:rPr>
                <w:rFonts w:cs="Times New Roman"/>
                <w:b/>
                <w:color w:val="0000FF"/>
              </w:rPr>
              <w:t>93. A</w:t>
            </w:r>
          </w:p>
        </w:tc>
        <w:tc>
          <w:tcPr>
            <w:tcW w:w="924" w:type="dxa"/>
          </w:tcPr>
          <w:p w14:paraId="459EAF38" w14:textId="77777777" w:rsidR="00813BC4" w:rsidRPr="000C27C3" w:rsidRDefault="00813BC4" w:rsidP="00813BC4">
            <w:pPr>
              <w:spacing w:line="360" w:lineRule="auto"/>
              <w:ind w:left="-567" w:right="-612"/>
              <w:jc w:val="center"/>
              <w:rPr>
                <w:rFonts w:cs="Times New Roman"/>
                <w:b/>
                <w:color w:val="0000FF"/>
              </w:rPr>
            </w:pPr>
            <w:r w:rsidRPr="000C27C3">
              <w:rPr>
                <w:rFonts w:cs="Times New Roman"/>
                <w:b/>
                <w:color w:val="0000FF"/>
              </w:rPr>
              <w:t>94. D</w:t>
            </w:r>
          </w:p>
        </w:tc>
        <w:tc>
          <w:tcPr>
            <w:tcW w:w="924" w:type="dxa"/>
          </w:tcPr>
          <w:p w14:paraId="73B4CABC" w14:textId="77777777" w:rsidR="00813BC4" w:rsidRPr="000C27C3" w:rsidRDefault="00813BC4" w:rsidP="00813BC4">
            <w:pPr>
              <w:spacing w:line="360" w:lineRule="auto"/>
              <w:ind w:left="-567" w:right="-612"/>
              <w:jc w:val="center"/>
              <w:rPr>
                <w:rFonts w:cs="Times New Roman"/>
                <w:b/>
                <w:color w:val="0000FF"/>
              </w:rPr>
            </w:pPr>
            <w:r w:rsidRPr="000C27C3">
              <w:rPr>
                <w:rFonts w:cs="Times New Roman"/>
                <w:b/>
                <w:color w:val="0000FF"/>
              </w:rPr>
              <w:t>95. B</w:t>
            </w:r>
          </w:p>
        </w:tc>
        <w:tc>
          <w:tcPr>
            <w:tcW w:w="924" w:type="dxa"/>
          </w:tcPr>
          <w:p w14:paraId="79D294DD" w14:textId="77777777" w:rsidR="00813BC4" w:rsidRPr="000C27C3" w:rsidRDefault="00813BC4" w:rsidP="00813BC4">
            <w:pPr>
              <w:spacing w:line="360" w:lineRule="auto"/>
              <w:ind w:left="-567" w:right="-612"/>
              <w:jc w:val="center"/>
              <w:rPr>
                <w:rFonts w:cs="Times New Roman"/>
                <w:b/>
                <w:color w:val="0000FF"/>
              </w:rPr>
            </w:pPr>
            <w:r w:rsidRPr="000C27C3">
              <w:rPr>
                <w:rFonts w:cs="Times New Roman"/>
                <w:b/>
                <w:color w:val="0000FF"/>
              </w:rPr>
              <w:t>96. A</w:t>
            </w:r>
          </w:p>
        </w:tc>
        <w:tc>
          <w:tcPr>
            <w:tcW w:w="924" w:type="dxa"/>
          </w:tcPr>
          <w:p w14:paraId="1EA5EB2E" w14:textId="77777777" w:rsidR="00813BC4" w:rsidRPr="000C27C3" w:rsidRDefault="00813BC4" w:rsidP="00813BC4">
            <w:pPr>
              <w:spacing w:line="360" w:lineRule="auto"/>
              <w:ind w:left="-567" w:right="-612"/>
              <w:jc w:val="center"/>
              <w:rPr>
                <w:rFonts w:cs="Times New Roman"/>
                <w:b/>
                <w:color w:val="0000FF"/>
              </w:rPr>
            </w:pPr>
            <w:r w:rsidRPr="000C27C3">
              <w:rPr>
                <w:rFonts w:cs="Times New Roman"/>
                <w:b/>
                <w:color w:val="0000FF"/>
              </w:rPr>
              <w:t>97. B</w:t>
            </w:r>
          </w:p>
        </w:tc>
        <w:tc>
          <w:tcPr>
            <w:tcW w:w="925" w:type="dxa"/>
          </w:tcPr>
          <w:p w14:paraId="5E3C1827" w14:textId="77777777" w:rsidR="00813BC4" w:rsidRPr="000C27C3" w:rsidRDefault="00813BC4" w:rsidP="00813BC4">
            <w:pPr>
              <w:spacing w:line="360" w:lineRule="auto"/>
              <w:ind w:left="-567" w:right="-612"/>
              <w:jc w:val="center"/>
              <w:rPr>
                <w:rFonts w:cs="Times New Roman"/>
                <w:b/>
                <w:color w:val="0000FF"/>
              </w:rPr>
            </w:pPr>
            <w:r w:rsidRPr="000C27C3">
              <w:rPr>
                <w:rFonts w:cs="Times New Roman"/>
                <w:b/>
                <w:color w:val="0000FF"/>
              </w:rPr>
              <w:t>98. B</w:t>
            </w:r>
          </w:p>
        </w:tc>
        <w:tc>
          <w:tcPr>
            <w:tcW w:w="925" w:type="dxa"/>
          </w:tcPr>
          <w:p w14:paraId="42778535" w14:textId="77777777" w:rsidR="00813BC4" w:rsidRPr="000C27C3" w:rsidRDefault="00813BC4" w:rsidP="00813BC4">
            <w:pPr>
              <w:spacing w:line="360" w:lineRule="auto"/>
              <w:ind w:left="-567" w:right="-612"/>
              <w:jc w:val="center"/>
              <w:rPr>
                <w:rFonts w:cs="Times New Roman"/>
                <w:b/>
                <w:color w:val="0000FF"/>
              </w:rPr>
            </w:pPr>
            <w:r w:rsidRPr="000C27C3">
              <w:rPr>
                <w:rFonts w:cs="Times New Roman"/>
                <w:b/>
                <w:color w:val="0000FF"/>
              </w:rPr>
              <w:t>99. B</w:t>
            </w:r>
          </w:p>
        </w:tc>
        <w:tc>
          <w:tcPr>
            <w:tcW w:w="925" w:type="dxa"/>
          </w:tcPr>
          <w:p w14:paraId="7E3E1173" w14:textId="77777777" w:rsidR="00813BC4" w:rsidRPr="000C27C3" w:rsidRDefault="00813BC4" w:rsidP="00813BC4">
            <w:pPr>
              <w:spacing w:line="360" w:lineRule="auto"/>
              <w:ind w:left="-567" w:right="-612"/>
              <w:jc w:val="center"/>
              <w:rPr>
                <w:rFonts w:cs="Times New Roman"/>
                <w:b/>
                <w:color w:val="0000FF"/>
              </w:rPr>
            </w:pPr>
            <w:r w:rsidRPr="000C27C3">
              <w:rPr>
                <w:rFonts w:cs="Times New Roman"/>
                <w:b/>
                <w:color w:val="0000FF"/>
              </w:rPr>
              <w:t>100. A</w:t>
            </w:r>
          </w:p>
        </w:tc>
      </w:tr>
      <w:tr w:rsidR="00813BC4" w:rsidRPr="000C27C3" w14:paraId="27A51C8C" w14:textId="77777777" w:rsidTr="00813BC4">
        <w:tc>
          <w:tcPr>
            <w:tcW w:w="924" w:type="dxa"/>
          </w:tcPr>
          <w:p w14:paraId="122F973F" w14:textId="77777777" w:rsidR="00813BC4" w:rsidRPr="000C27C3" w:rsidRDefault="00813BC4" w:rsidP="00813BC4">
            <w:pPr>
              <w:spacing w:line="360" w:lineRule="auto"/>
              <w:ind w:left="-567" w:right="-612"/>
              <w:jc w:val="center"/>
              <w:rPr>
                <w:rFonts w:cs="Times New Roman"/>
                <w:b/>
                <w:color w:val="0000FF"/>
              </w:rPr>
            </w:pPr>
            <w:r w:rsidRPr="000C27C3">
              <w:rPr>
                <w:rFonts w:cs="Times New Roman"/>
                <w:b/>
                <w:color w:val="0000FF"/>
              </w:rPr>
              <w:t>101. C</w:t>
            </w:r>
          </w:p>
        </w:tc>
        <w:tc>
          <w:tcPr>
            <w:tcW w:w="924" w:type="dxa"/>
          </w:tcPr>
          <w:p w14:paraId="46CA0B47" w14:textId="77777777" w:rsidR="00813BC4" w:rsidRPr="000C27C3" w:rsidRDefault="00813BC4" w:rsidP="00813BC4">
            <w:pPr>
              <w:spacing w:line="360" w:lineRule="auto"/>
              <w:ind w:left="-567" w:right="-612"/>
              <w:jc w:val="center"/>
              <w:rPr>
                <w:rFonts w:cs="Times New Roman"/>
                <w:b/>
                <w:color w:val="0000FF"/>
              </w:rPr>
            </w:pPr>
            <w:r w:rsidRPr="000C27C3">
              <w:rPr>
                <w:rFonts w:cs="Times New Roman"/>
                <w:b/>
                <w:color w:val="0000FF"/>
              </w:rPr>
              <w:t>102. C</w:t>
            </w:r>
          </w:p>
        </w:tc>
        <w:tc>
          <w:tcPr>
            <w:tcW w:w="924" w:type="dxa"/>
          </w:tcPr>
          <w:p w14:paraId="501F6FE5" w14:textId="77777777" w:rsidR="00813BC4" w:rsidRPr="000C27C3" w:rsidRDefault="00813BC4" w:rsidP="00813BC4">
            <w:pPr>
              <w:spacing w:line="360" w:lineRule="auto"/>
              <w:ind w:left="-567" w:right="-612"/>
              <w:jc w:val="center"/>
              <w:rPr>
                <w:rFonts w:cs="Times New Roman"/>
                <w:b/>
                <w:color w:val="0000FF"/>
              </w:rPr>
            </w:pPr>
            <w:r w:rsidRPr="000C27C3">
              <w:rPr>
                <w:rFonts w:cs="Times New Roman"/>
                <w:b/>
                <w:color w:val="0000FF"/>
              </w:rPr>
              <w:t>103. A</w:t>
            </w:r>
          </w:p>
        </w:tc>
        <w:tc>
          <w:tcPr>
            <w:tcW w:w="924" w:type="dxa"/>
          </w:tcPr>
          <w:p w14:paraId="61147A82" w14:textId="77777777" w:rsidR="00813BC4" w:rsidRPr="000C27C3" w:rsidRDefault="00813BC4" w:rsidP="00813BC4">
            <w:pPr>
              <w:spacing w:line="360" w:lineRule="auto"/>
              <w:ind w:left="-567" w:right="-612"/>
              <w:jc w:val="center"/>
              <w:rPr>
                <w:rFonts w:cs="Times New Roman"/>
                <w:b/>
                <w:color w:val="0000FF"/>
              </w:rPr>
            </w:pPr>
            <w:r w:rsidRPr="000C27C3">
              <w:rPr>
                <w:rFonts w:cs="Times New Roman"/>
                <w:b/>
                <w:color w:val="0000FF"/>
              </w:rPr>
              <w:t>104. D</w:t>
            </w:r>
          </w:p>
        </w:tc>
        <w:tc>
          <w:tcPr>
            <w:tcW w:w="924" w:type="dxa"/>
          </w:tcPr>
          <w:p w14:paraId="69ACB0A7" w14:textId="77777777" w:rsidR="00813BC4" w:rsidRPr="000C27C3" w:rsidRDefault="00813BC4" w:rsidP="00813BC4">
            <w:pPr>
              <w:spacing w:line="360" w:lineRule="auto"/>
              <w:ind w:left="-567" w:right="-612"/>
              <w:jc w:val="center"/>
              <w:rPr>
                <w:rFonts w:cs="Times New Roman"/>
                <w:b/>
                <w:color w:val="0000FF"/>
              </w:rPr>
            </w:pPr>
            <w:r w:rsidRPr="000C27C3">
              <w:rPr>
                <w:rFonts w:cs="Times New Roman"/>
                <w:b/>
                <w:color w:val="0000FF"/>
              </w:rPr>
              <w:t>105. C</w:t>
            </w:r>
          </w:p>
        </w:tc>
        <w:tc>
          <w:tcPr>
            <w:tcW w:w="924" w:type="dxa"/>
          </w:tcPr>
          <w:p w14:paraId="2101F84C" w14:textId="77777777" w:rsidR="00813BC4" w:rsidRPr="000C27C3" w:rsidRDefault="00813BC4" w:rsidP="00813BC4">
            <w:pPr>
              <w:spacing w:line="360" w:lineRule="auto"/>
              <w:ind w:left="-567" w:right="-612"/>
              <w:jc w:val="center"/>
              <w:rPr>
                <w:rFonts w:cs="Times New Roman"/>
                <w:b/>
                <w:color w:val="0000FF"/>
              </w:rPr>
            </w:pPr>
            <w:r w:rsidRPr="000C27C3">
              <w:rPr>
                <w:rFonts w:cs="Times New Roman"/>
                <w:b/>
                <w:color w:val="0000FF"/>
              </w:rPr>
              <w:t>106. D</w:t>
            </w:r>
          </w:p>
        </w:tc>
        <w:tc>
          <w:tcPr>
            <w:tcW w:w="924" w:type="dxa"/>
          </w:tcPr>
          <w:p w14:paraId="639F3839" w14:textId="77777777" w:rsidR="00813BC4" w:rsidRPr="000C27C3" w:rsidRDefault="00813BC4" w:rsidP="00813BC4">
            <w:pPr>
              <w:spacing w:line="360" w:lineRule="auto"/>
              <w:ind w:left="-567" w:right="-612"/>
              <w:jc w:val="center"/>
              <w:rPr>
                <w:rFonts w:cs="Times New Roman"/>
                <w:b/>
                <w:color w:val="0000FF"/>
              </w:rPr>
            </w:pPr>
            <w:r w:rsidRPr="000C27C3">
              <w:rPr>
                <w:rFonts w:cs="Times New Roman"/>
                <w:b/>
                <w:color w:val="0000FF"/>
              </w:rPr>
              <w:t>107. C</w:t>
            </w:r>
          </w:p>
        </w:tc>
        <w:tc>
          <w:tcPr>
            <w:tcW w:w="925" w:type="dxa"/>
          </w:tcPr>
          <w:p w14:paraId="6E3CE0E2" w14:textId="77777777" w:rsidR="00813BC4" w:rsidRPr="000C27C3" w:rsidRDefault="00813BC4" w:rsidP="00813BC4">
            <w:pPr>
              <w:spacing w:line="360" w:lineRule="auto"/>
              <w:ind w:left="-567" w:right="-612"/>
              <w:jc w:val="center"/>
              <w:rPr>
                <w:rFonts w:cs="Times New Roman"/>
                <w:b/>
                <w:color w:val="0000FF"/>
              </w:rPr>
            </w:pPr>
            <w:r w:rsidRPr="000C27C3">
              <w:rPr>
                <w:rFonts w:cs="Times New Roman"/>
                <w:b/>
                <w:color w:val="0000FF"/>
              </w:rPr>
              <w:t>108. C</w:t>
            </w:r>
          </w:p>
        </w:tc>
        <w:tc>
          <w:tcPr>
            <w:tcW w:w="925" w:type="dxa"/>
          </w:tcPr>
          <w:p w14:paraId="308C39CF" w14:textId="77777777" w:rsidR="00813BC4" w:rsidRPr="000C27C3" w:rsidRDefault="00813BC4" w:rsidP="00813BC4">
            <w:pPr>
              <w:spacing w:line="360" w:lineRule="auto"/>
              <w:ind w:left="-567" w:right="-612"/>
              <w:jc w:val="center"/>
              <w:rPr>
                <w:rFonts w:cs="Times New Roman"/>
                <w:b/>
                <w:color w:val="0000FF"/>
              </w:rPr>
            </w:pPr>
            <w:r w:rsidRPr="000C27C3">
              <w:rPr>
                <w:rFonts w:cs="Times New Roman"/>
                <w:b/>
                <w:color w:val="0000FF"/>
              </w:rPr>
              <w:t>109. B</w:t>
            </w:r>
          </w:p>
        </w:tc>
        <w:tc>
          <w:tcPr>
            <w:tcW w:w="925" w:type="dxa"/>
          </w:tcPr>
          <w:p w14:paraId="0E928FD8" w14:textId="77777777" w:rsidR="00813BC4" w:rsidRPr="000C27C3" w:rsidRDefault="00813BC4" w:rsidP="00813BC4">
            <w:pPr>
              <w:spacing w:line="360" w:lineRule="auto"/>
              <w:ind w:left="-567" w:right="-612"/>
              <w:jc w:val="center"/>
              <w:rPr>
                <w:rFonts w:cs="Times New Roman"/>
                <w:b/>
                <w:color w:val="0000FF"/>
              </w:rPr>
            </w:pPr>
            <w:r w:rsidRPr="000C27C3">
              <w:rPr>
                <w:rFonts w:cs="Times New Roman"/>
                <w:b/>
                <w:color w:val="0000FF"/>
              </w:rPr>
              <w:t>110. C</w:t>
            </w:r>
          </w:p>
        </w:tc>
      </w:tr>
      <w:tr w:rsidR="00813BC4" w:rsidRPr="000C27C3" w14:paraId="23840BF4" w14:textId="77777777" w:rsidTr="00813BC4">
        <w:tc>
          <w:tcPr>
            <w:tcW w:w="924" w:type="dxa"/>
          </w:tcPr>
          <w:p w14:paraId="044500DA" w14:textId="77777777" w:rsidR="00813BC4" w:rsidRPr="000C27C3" w:rsidRDefault="00813BC4" w:rsidP="00813BC4">
            <w:pPr>
              <w:spacing w:line="360" w:lineRule="auto"/>
              <w:ind w:left="-567" w:right="-612"/>
              <w:jc w:val="center"/>
              <w:rPr>
                <w:rFonts w:cs="Times New Roman"/>
                <w:b/>
                <w:color w:val="0000FF"/>
              </w:rPr>
            </w:pPr>
            <w:r w:rsidRPr="000C27C3">
              <w:rPr>
                <w:rFonts w:cs="Times New Roman"/>
                <w:b/>
                <w:color w:val="0000FF"/>
              </w:rPr>
              <w:t>111.C</w:t>
            </w:r>
          </w:p>
        </w:tc>
        <w:tc>
          <w:tcPr>
            <w:tcW w:w="924" w:type="dxa"/>
          </w:tcPr>
          <w:p w14:paraId="663E6470" w14:textId="77777777" w:rsidR="00813BC4" w:rsidRPr="000C27C3" w:rsidRDefault="00813BC4" w:rsidP="00813BC4">
            <w:pPr>
              <w:spacing w:line="360" w:lineRule="auto"/>
              <w:ind w:left="-567" w:right="-612"/>
              <w:jc w:val="center"/>
              <w:rPr>
                <w:rFonts w:cs="Times New Roman"/>
                <w:b/>
                <w:color w:val="0000FF"/>
              </w:rPr>
            </w:pPr>
            <w:r w:rsidRPr="000C27C3">
              <w:rPr>
                <w:rFonts w:cs="Times New Roman"/>
                <w:b/>
                <w:color w:val="0000FF"/>
              </w:rPr>
              <w:t>112. B</w:t>
            </w:r>
          </w:p>
        </w:tc>
        <w:tc>
          <w:tcPr>
            <w:tcW w:w="924" w:type="dxa"/>
          </w:tcPr>
          <w:p w14:paraId="02A01434" w14:textId="77777777" w:rsidR="00813BC4" w:rsidRPr="000C27C3" w:rsidRDefault="00813BC4" w:rsidP="00813BC4">
            <w:pPr>
              <w:spacing w:line="360" w:lineRule="auto"/>
              <w:ind w:left="-567" w:right="-612"/>
              <w:jc w:val="center"/>
              <w:rPr>
                <w:rFonts w:cs="Times New Roman"/>
                <w:b/>
                <w:color w:val="0000FF"/>
              </w:rPr>
            </w:pPr>
            <w:r w:rsidRPr="000C27C3">
              <w:rPr>
                <w:rFonts w:cs="Times New Roman"/>
                <w:b/>
                <w:color w:val="0000FF"/>
              </w:rPr>
              <w:t>113. A</w:t>
            </w:r>
          </w:p>
        </w:tc>
        <w:tc>
          <w:tcPr>
            <w:tcW w:w="924" w:type="dxa"/>
          </w:tcPr>
          <w:p w14:paraId="5233B780" w14:textId="77777777" w:rsidR="00813BC4" w:rsidRPr="000C27C3" w:rsidRDefault="00813BC4" w:rsidP="00813BC4">
            <w:pPr>
              <w:spacing w:line="360" w:lineRule="auto"/>
              <w:ind w:left="-567" w:right="-612"/>
              <w:jc w:val="center"/>
              <w:rPr>
                <w:rFonts w:cs="Times New Roman"/>
                <w:b/>
                <w:color w:val="0000FF"/>
              </w:rPr>
            </w:pPr>
            <w:r w:rsidRPr="000C27C3">
              <w:rPr>
                <w:rFonts w:cs="Times New Roman"/>
                <w:b/>
                <w:color w:val="0000FF"/>
              </w:rPr>
              <w:t>114. A</w:t>
            </w:r>
          </w:p>
        </w:tc>
        <w:tc>
          <w:tcPr>
            <w:tcW w:w="924" w:type="dxa"/>
          </w:tcPr>
          <w:p w14:paraId="25139494" w14:textId="77777777" w:rsidR="00813BC4" w:rsidRPr="000C27C3" w:rsidRDefault="00813BC4" w:rsidP="00813BC4">
            <w:pPr>
              <w:spacing w:line="360" w:lineRule="auto"/>
              <w:ind w:left="-567" w:right="-612"/>
              <w:jc w:val="center"/>
              <w:rPr>
                <w:rFonts w:cs="Times New Roman"/>
                <w:b/>
                <w:color w:val="0000FF"/>
              </w:rPr>
            </w:pPr>
            <w:r w:rsidRPr="000C27C3">
              <w:rPr>
                <w:rFonts w:cs="Times New Roman"/>
                <w:b/>
                <w:color w:val="0000FF"/>
              </w:rPr>
              <w:t>115. C</w:t>
            </w:r>
          </w:p>
        </w:tc>
        <w:tc>
          <w:tcPr>
            <w:tcW w:w="924" w:type="dxa"/>
          </w:tcPr>
          <w:p w14:paraId="7B37AB88" w14:textId="77777777" w:rsidR="00813BC4" w:rsidRPr="000C27C3" w:rsidRDefault="00813BC4" w:rsidP="00813BC4">
            <w:pPr>
              <w:spacing w:line="360" w:lineRule="auto"/>
              <w:ind w:left="-567" w:right="-612"/>
              <w:jc w:val="center"/>
              <w:rPr>
                <w:rFonts w:cs="Times New Roman"/>
                <w:b/>
                <w:color w:val="0000FF"/>
              </w:rPr>
            </w:pPr>
            <w:r w:rsidRPr="000C27C3">
              <w:rPr>
                <w:rFonts w:cs="Times New Roman"/>
                <w:b/>
                <w:color w:val="0000FF"/>
              </w:rPr>
              <w:t>116. B</w:t>
            </w:r>
          </w:p>
        </w:tc>
        <w:tc>
          <w:tcPr>
            <w:tcW w:w="924" w:type="dxa"/>
          </w:tcPr>
          <w:p w14:paraId="21BC8256" w14:textId="77777777" w:rsidR="00813BC4" w:rsidRPr="000C27C3" w:rsidRDefault="00813BC4" w:rsidP="00813BC4">
            <w:pPr>
              <w:spacing w:line="360" w:lineRule="auto"/>
              <w:ind w:left="-567" w:right="-612"/>
              <w:jc w:val="center"/>
              <w:rPr>
                <w:rFonts w:cs="Times New Roman"/>
                <w:b/>
                <w:color w:val="0000FF"/>
              </w:rPr>
            </w:pPr>
            <w:r w:rsidRPr="000C27C3">
              <w:rPr>
                <w:rFonts w:cs="Times New Roman"/>
                <w:b/>
                <w:color w:val="0000FF"/>
              </w:rPr>
              <w:t>117. A</w:t>
            </w:r>
          </w:p>
        </w:tc>
        <w:tc>
          <w:tcPr>
            <w:tcW w:w="925" w:type="dxa"/>
          </w:tcPr>
          <w:p w14:paraId="57E0CF85" w14:textId="77777777" w:rsidR="00813BC4" w:rsidRPr="000C27C3" w:rsidRDefault="00813BC4" w:rsidP="00813BC4">
            <w:pPr>
              <w:spacing w:line="360" w:lineRule="auto"/>
              <w:ind w:left="-567" w:right="-612"/>
              <w:jc w:val="center"/>
              <w:rPr>
                <w:rFonts w:cs="Times New Roman"/>
                <w:b/>
                <w:color w:val="0000FF"/>
              </w:rPr>
            </w:pPr>
            <w:r w:rsidRPr="000C27C3">
              <w:rPr>
                <w:rFonts w:cs="Times New Roman"/>
                <w:b/>
                <w:color w:val="0000FF"/>
              </w:rPr>
              <w:t>118. B</w:t>
            </w:r>
          </w:p>
        </w:tc>
        <w:tc>
          <w:tcPr>
            <w:tcW w:w="925" w:type="dxa"/>
          </w:tcPr>
          <w:p w14:paraId="6685F695" w14:textId="77777777" w:rsidR="00813BC4" w:rsidRPr="000C27C3" w:rsidRDefault="00813BC4" w:rsidP="00813BC4">
            <w:pPr>
              <w:spacing w:line="360" w:lineRule="auto"/>
              <w:ind w:left="-567" w:right="-612"/>
              <w:jc w:val="center"/>
              <w:rPr>
                <w:rFonts w:cs="Times New Roman"/>
                <w:b/>
                <w:color w:val="0000FF"/>
              </w:rPr>
            </w:pPr>
            <w:r w:rsidRPr="000C27C3">
              <w:rPr>
                <w:rFonts w:cs="Times New Roman"/>
                <w:b/>
                <w:color w:val="0000FF"/>
              </w:rPr>
              <w:t>119. D</w:t>
            </w:r>
          </w:p>
        </w:tc>
        <w:tc>
          <w:tcPr>
            <w:tcW w:w="925" w:type="dxa"/>
          </w:tcPr>
          <w:p w14:paraId="3C51A718" w14:textId="77777777" w:rsidR="00813BC4" w:rsidRPr="000C27C3" w:rsidRDefault="00813BC4" w:rsidP="00813BC4">
            <w:pPr>
              <w:spacing w:line="360" w:lineRule="auto"/>
              <w:ind w:left="-567" w:right="-612"/>
              <w:jc w:val="center"/>
              <w:rPr>
                <w:rFonts w:cs="Times New Roman"/>
                <w:b/>
                <w:color w:val="0000FF"/>
              </w:rPr>
            </w:pPr>
            <w:r w:rsidRPr="000C27C3">
              <w:rPr>
                <w:rFonts w:cs="Times New Roman"/>
                <w:b/>
                <w:color w:val="0000FF"/>
              </w:rPr>
              <w:t>120. A</w:t>
            </w:r>
          </w:p>
        </w:tc>
      </w:tr>
    </w:tbl>
    <w:p w14:paraId="1BCB4704" w14:textId="77777777" w:rsidR="00813BC4" w:rsidRPr="000C27C3" w:rsidRDefault="00813BC4" w:rsidP="00813BC4">
      <w:pPr>
        <w:spacing w:after="0"/>
        <w:ind w:right="-612"/>
        <w:jc w:val="both"/>
        <w:rPr>
          <w:rFonts w:cs="Times New Roman"/>
        </w:rPr>
      </w:pPr>
    </w:p>
    <w:p w14:paraId="607020D8" w14:textId="77777777" w:rsidR="00813BC4" w:rsidRDefault="00813BC4" w:rsidP="00813BC4">
      <w:pPr>
        <w:spacing w:after="0"/>
        <w:ind w:left="-567" w:right="-612"/>
        <w:jc w:val="both"/>
        <w:rPr>
          <w:rFonts w:cs="Times New Roman"/>
          <w:color w:val="0000FF"/>
        </w:rPr>
      </w:pPr>
    </w:p>
    <w:p w14:paraId="48A8E7BE" w14:textId="77777777" w:rsidR="00813BC4" w:rsidRPr="00297CEA" w:rsidRDefault="00813BC4" w:rsidP="00813BC4">
      <w:pPr>
        <w:spacing w:after="0"/>
        <w:ind w:left="-567" w:right="-612"/>
        <w:jc w:val="both"/>
        <w:rPr>
          <w:rFonts w:cs="Times New Roman"/>
          <w:sz w:val="26"/>
          <w:szCs w:val="26"/>
        </w:rPr>
      </w:pPr>
      <w:r w:rsidRPr="00297CEA">
        <w:rPr>
          <w:rFonts w:cs="Times New Roman"/>
          <w:b/>
          <w:color w:val="0000FF"/>
          <w:sz w:val="26"/>
          <w:szCs w:val="26"/>
        </w:rPr>
        <w:t>Câu 81</w:t>
      </w:r>
      <w:r w:rsidRPr="00297CEA">
        <w:rPr>
          <w:rFonts w:cs="Times New Roman"/>
          <w:b/>
          <w:sz w:val="26"/>
          <w:szCs w:val="26"/>
        </w:rPr>
        <w:t>.</w:t>
      </w:r>
      <w:r w:rsidRPr="00297CEA">
        <w:rPr>
          <w:rFonts w:cs="Times New Roman"/>
          <w:sz w:val="26"/>
          <w:szCs w:val="26"/>
        </w:rPr>
        <w:t xml:space="preserve"> Đáp án A.</w:t>
      </w:r>
    </w:p>
    <w:p w14:paraId="12CF45BC" w14:textId="77777777" w:rsidR="00813BC4" w:rsidRPr="00297CEA" w:rsidRDefault="00813BC4" w:rsidP="00813BC4">
      <w:pPr>
        <w:spacing w:after="0"/>
        <w:ind w:left="-567" w:right="-612"/>
        <w:jc w:val="both"/>
        <w:rPr>
          <w:rFonts w:cs="Times New Roman"/>
          <w:sz w:val="26"/>
          <w:szCs w:val="26"/>
        </w:rPr>
      </w:pPr>
      <w:r w:rsidRPr="00297CEA">
        <w:rPr>
          <w:rFonts w:cs="Times New Roman"/>
          <w:b/>
          <w:color w:val="0000FF"/>
          <w:sz w:val="26"/>
          <w:szCs w:val="26"/>
        </w:rPr>
        <w:t>Câu 82</w:t>
      </w:r>
      <w:r w:rsidRPr="00297CEA">
        <w:rPr>
          <w:rFonts w:cs="Times New Roman"/>
          <w:b/>
          <w:sz w:val="26"/>
          <w:szCs w:val="26"/>
        </w:rPr>
        <w:t>.</w:t>
      </w:r>
      <w:r w:rsidRPr="00297CEA">
        <w:rPr>
          <w:rFonts w:cs="Times New Roman"/>
          <w:sz w:val="26"/>
          <w:szCs w:val="26"/>
        </w:rPr>
        <w:t xml:space="preserve"> Đáp án C.</w:t>
      </w:r>
    </w:p>
    <w:p w14:paraId="34B2EB61" w14:textId="77777777" w:rsidR="00813BC4" w:rsidRPr="00297CEA" w:rsidRDefault="00813BC4" w:rsidP="00813BC4">
      <w:pPr>
        <w:spacing w:after="0"/>
        <w:ind w:left="-567" w:right="-612"/>
        <w:jc w:val="both"/>
        <w:rPr>
          <w:rFonts w:cs="Times New Roman"/>
          <w:sz w:val="26"/>
          <w:szCs w:val="26"/>
        </w:rPr>
      </w:pPr>
      <w:r w:rsidRPr="00297CEA">
        <w:rPr>
          <w:rFonts w:cs="Times New Roman"/>
          <w:b/>
          <w:color w:val="0000FF"/>
          <w:sz w:val="26"/>
          <w:szCs w:val="26"/>
        </w:rPr>
        <w:t>Câu 83</w:t>
      </w:r>
      <w:r w:rsidRPr="00297CEA">
        <w:rPr>
          <w:rFonts w:cs="Times New Roman"/>
          <w:b/>
          <w:sz w:val="26"/>
          <w:szCs w:val="26"/>
        </w:rPr>
        <w:t>.</w:t>
      </w:r>
      <w:r w:rsidRPr="00297CEA">
        <w:rPr>
          <w:rFonts w:cs="Times New Roman"/>
          <w:sz w:val="26"/>
          <w:szCs w:val="26"/>
        </w:rPr>
        <w:t xml:space="preserve"> Đáp án C.</w:t>
      </w:r>
    </w:p>
    <w:p w14:paraId="4EFCB6EA" w14:textId="77777777" w:rsidR="00813BC4" w:rsidRPr="00297CEA" w:rsidRDefault="00813BC4" w:rsidP="00813BC4">
      <w:pPr>
        <w:spacing w:after="0"/>
        <w:ind w:left="-567" w:right="-612"/>
        <w:jc w:val="both"/>
        <w:rPr>
          <w:rFonts w:cs="Times New Roman"/>
          <w:sz w:val="26"/>
          <w:szCs w:val="26"/>
        </w:rPr>
      </w:pPr>
      <w:r w:rsidRPr="00297CEA">
        <w:rPr>
          <w:rFonts w:cs="Times New Roman"/>
          <w:b/>
          <w:color w:val="0000FF"/>
          <w:sz w:val="26"/>
          <w:szCs w:val="26"/>
        </w:rPr>
        <w:t>Câu 84</w:t>
      </w:r>
      <w:r w:rsidRPr="00297CEA">
        <w:rPr>
          <w:rFonts w:cs="Times New Roman"/>
          <w:sz w:val="26"/>
          <w:szCs w:val="26"/>
        </w:rPr>
        <w:t>.Đáp án A.</w:t>
      </w:r>
    </w:p>
    <w:p w14:paraId="5001FE35" w14:textId="77777777" w:rsidR="00813BC4" w:rsidRPr="00297CEA" w:rsidRDefault="00813BC4" w:rsidP="00813BC4">
      <w:pPr>
        <w:spacing w:after="0"/>
        <w:ind w:left="-567" w:right="-612"/>
        <w:jc w:val="both"/>
        <w:rPr>
          <w:rFonts w:cs="Times New Roman"/>
          <w:sz w:val="26"/>
          <w:szCs w:val="26"/>
        </w:rPr>
      </w:pPr>
      <w:r w:rsidRPr="00297CEA">
        <w:rPr>
          <w:rFonts w:cs="Times New Roman"/>
          <w:b/>
          <w:color w:val="0000FF"/>
          <w:sz w:val="26"/>
          <w:szCs w:val="26"/>
        </w:rPr>
        <w:t>Câu 85</w:t>
      </w:r>
      <w:r w:rsidRPr="00297CEA">
        <w:rPr>
          <w:rFonts w:cs="Times New Roman"/>
          <w:sz w:val="26"/>
          <w:szCs w:val="26"/>
        </w:rPr>
        <w:t>. Đáp án C.</w:t>
      </w:r>
    </w:p>
    <w:p w14:paraId="778210DD" w14:textId="77777777" w:rsidR="00813BC4" w:rsidRPr="00297CEA" w:rsidRDefault="00813BC4" w:rsidP="00813BC4">
      <w:pPr>
        <w:spacing w:after="0"/>
        <w:ind w:left="-567" w:right="-612"/>
        <w:jc w:val="both"/>
        <w:rPr>
          <w:rFonts w:cs="Times New Roman"/>
          <w:sz w:val="26"/>
          <w:szCs w:val="26"/>
        </w:rPr>
      </w:pPr>
      <w:r w:rsidRPr="00297CEA">
        <w:rPr>
          <w:rFonts w:cs="Times New Roman"/>
          <w:b/>
          <w:color w:val="0000FF"/>
          <w:sz w:val="26"/>
          <w:szCs w:val="26"/>
        </w:rPr>
        <w:t>Câu 86</w:t>
      </w:r>
      <w:r w:rsidRPr="00297CEA">
        <w:rPr>
          <w:rFonts w:cs="Times New Roman"/>
          <w:sz w:val="26"/>
          <w:szCs w:val="26"/>
        </w:rPr>
        <w:t>. Đáp án D.</w:t>
      </w:r>
    </w:p>
    <w:p w14:paraId="53CDF7C7" w14:textId="77777777" w:rsidR="00813BC4" w:rsidRPr="00297CEA" w:rsidRDefault="00813BC4" w:rsidP="00813BC4">
      <w:pPr>
        <w:spacing w:after="0"/>
        <w:ind w:left="-567" w:right="-612"/>
        <w:jc w:val="both"/>
        <w:rPr>
          <w:rFonts w:cs="Times New Roman"/>
          <w:sz w:val="26"/>
          <w:szCs w:val="26"/>
        </w:rPr>
      </w:pPr>
      <w:r w:rsidRPr="00297CEA">
        <w:rPr>
          <w:rFonts w:cs="Times New Roman"/>
          <w:b/>
          <w:color w:val="0000FF"/>
          <w:sz w:val="26"/>
          <w:szCs w:val="26"/>
        </w:rPr>
        <w:t>Câu 87</w:t>
      </w:r>
      <w:r w:rsidRPr="00297CEA">
        <w:rPr>
          <w:rFonts w:cs="Times New Roman"/>
          <w:sz w:val="26"/>
          <w:szCs w:val="26"/>
        </w:rPr>
        <w:t>. Đáp án D.</w:t>
      </w:r>
    </w:p>
    <w:p w14:paraId="1FA7731F" w14:textId="77777777" w:rsidR="00813BC4" w:rsidRPr="00297CEA" w:rsidRDefault="00813BC4" w:rsidP="00813BC4">
      <w:pPr>
        <w:spacing w:after="0"/>
        <w:ind w:left="-567" w:right="-612"/>
        <w:jc w:val="both"/>
        <w:rPr>
          <w:rFonts w:cs="Times New Roman"/>
          <w:sz w:val="26"/>
          <w:szCs w:val="26"/>
        </w:rPr>
      </w:pPr>
      <w:r w:rsidRPr="00297CEA">
        <w:rPr>
          <w:rFonts w:cs="Times New Roman"/>
          <w:b/>
          <w:color w:val="0000FF"/>
          <w:sz w:val="26"/>
          <w:szCs w:val="26"/>
        </w:rPr>
        <w:t>Câu 88</w:t>
      </w:r>
      <w:r w:rsidR="006454E7">
        <w:rPr>
          <w:rFonts w:cs="Times New Roman"/>
          <w:sz w:val="26"/>
          <w:szCs w:val="26"/>
        </w:rPr>
        <w:t>. Đáp án A</w:t>
      </w:r>
      <w:r w:rsidRPr="00297CEA">
        <w:rPr>
          <w:rFonts w:cs="Times New Roman"/>
          <w:sz w:val="26"/>
          <w:szCs w:val="26"/>
        </w:rPr>
        <w:t>.</w:t>
      </w:r>
    </w:p>
    <w:p w14:paraId="75F84054" w14:textId="77777777" w:rsidR="00FB61D5" w:rsidRDefault="00FB61D5" w:rsidP="00FB61D5">
      <w:pPr>
        <w:spacing w:after="0"/>
        <w:ind w:left="-567" w:right="-612"/>
        <w:jc w:val="both"/>
        <w:rPr>
          <w:rFonts w:cs="Times New Roman"/>
          <w:sz w:val="26"/>
          <w:szCs w:val="26"/>
        </w:rPr>
      </w:pPr>
      <w:r>
        <w:rPr>
          <w:rFonts w:cs="Times New Roman"/>
          <w:b/>
          <w:color w:val="0000FF"/>
          <w:sz w:val="26"/>
          <w:szCs w:val="26"/>
        </w:rPr>
        <w:t>Câu 89</w:t>
      </w:r>
      <w:r w:rsidRPr="00297CEA">
        <w:rPr>
          <w:rFonts w:cs="Times New Roman"/>
          <w:sz w:val="26"/>
          <w:szCs w:val="26"/>
        </w:rPr>
        <w:t>. Đáp án D.</w:t>
      </w:r>
    </w:p>
    <w:p w14:paraId="4FC8CF13" w14:textId="77777777" w:rsidR="00FB61D5" w:rsidRDefault="00FB61D5" w:rsidP="00FB61D5">
      <w:pPr>
        <w:spacing w:after="0"/>
        <w:ind w:left="-567" w:right="-612"/>
        <w:jc w:val="both"/>
        <w:rPr>
          <w:rFonts w:cs="Times New Roman"/>
          <w:sz w:val="26"/>
          <w:szCs w:val="26"/>
        </w:rPr>
      </w:pPr>
      <w:r w:rsidRPr="007A411F">
        <w:rPr>
          <w:rFonts w:cs="Times New Roman"/>
          <w:sz w:val="26"/>
          <w:szCs w:val="26"/>
        </w:rPr>
        <w:t xml:space="preserve">Số chu kì xoắn : 2400 </w:t>
      </w:r>
      <w:r>
        <w:rPr>
          <w:rFonts w:cs="Times New Roman"/>
          <w:sz w:val="26"/>
          <w:szCs w:val="26"/>
        </w:rPr>
        <w:t>: 10 = 240 ( chu kì )</w:t>
      </w:r>
    </w:p>
    <w:p w14:paraId="65BCEFC8" w14:textId="77777777" w:rsidR="00813BC4" w:rsidRPr="00297CEA" w:rsidRDefault="00813BC4" w:rsidP="00813BC4">
      <w:pPr>
        <w:spacing w:after="0"/>
        <w:ind w:left="-567" w:right="-612"/>
        <w:jc w:val="both"/>
        <w:rPr>
          <w:rFonts w:cs="Times New Roman"/>
          <w:sz w:val="26"/>
          <w:szCs w:val="26"/>
        </w:rPr>
      </w:pPr>
      <w:r w:rsidRPr="00297CEA">
        <w:rPr>
          <w:rFonts w:cs="Times New Roman"/>
          <w:b/>
          <w:color w:val="0000FF"/>
          <w:sz w:val="26"/>
          <w:szCs w:val="26"/>
        </w:rPr>
        <w:t>Câu 90</w:t>
      </w:r>
      <w:r w:rsidRPr="00297CEA">
        <w:rPr>
          <w:rFonts w:cs="Times New Roman"/>
          <w:sz w:val="26"/>
          <w:szCs w:val="26"/>
        </w:rPr>
        <w:t>. Đáp án B.</w:t>
      </w:r>
    </w:p>
    <w:p w14:paraId="1C47AA5E" w14:textId="77777777" w:rsidR="00FB61D5" w:rsidRDefault="00FB61D5" w:rsidP="00FB61D5">
      <w:pPr>
        <w:spacing w:after="0"/>
        <w:ind w:left="-567" w:right="-612"/>
        <w:jc w:val="both"/>
        <w:rPr>
          <w:rFonts w:cs="Times New Roman"/>
          <w:sz w:val="26"/>
          <w:szCs w:val="26"/>
        </w:rPr>
      </w:pPr>
      <w:r>
        <w:rPr>
          <w:rFonts w:cs="Times New Roman"/>
          <w:b/>
          <w:color w:val="0000FF"/>
          <w:sz w:val="26"/>
          <w:szCs w:val="26"/>
        </w:rPr>
        <w:t>Câu 91</w:t>
      </w:r>
      <w:r w:rsidRPr="00297CEA">
        <w:rPr>
          <w:rFonts w:cs="Times New Roman"/>
          <w:b/>
          <w:sz w:val="26"/>
          <w:szCs w:val="26"/>
        </w:rPr>
        <w:t>.</w:t>
      </w:r>
      <w:r w:rsidRPr="00297CEA">
        <w:rPr>
          <w:rFonts w:cs="Times New Roman"/>
          <w:sz w:val="26"/>
          <w:szCs w:val="26"/>
        </w:rPr>
        <w:t xml:space="preserve"> Đáp án A.</w:t>
      </w:r>
    </w:p>
    <w:p w14:paraId="045FA268" w14:textId="77777777" w:rsidR="00FB61D5" w:rsidRDefault="00FB61D5" w:rsidP="00FB61D5">
      <w:pPr>
        <w:spacing w:after="0"/>
        <w:ind w:left="-567" w:right="-612"/>
        <w:jc w:val="both"/>
        <w:rPr>
          <w:rFonts w:cs="Times New Roman"/>
          <w:sz w:val="26"/>
          <w:szCs w:val="26"/>
        </w:rPr>
      </w:pPr>
      <w:r w:rsidRPr="00FB61D5">
        <w:rPr>
          <w:rFonts w:cs="Times New Roman"/>
          <w:position w:val="-30"/>
          <w:sz w:val="26"/>
          <w:szCs w:val="26"/>
        </w:rPr>
        <w:object w:dxaOrig="1180" w:dyaOrig="680" w14:anchorId="4A67DD3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5pt;height:33.75pt" o:ole="">
            <v:imagedata r:id="rId4" o:title=""/>
          </v:shape>
          <o:OLEObject Type="Embed" ProgID="Equation.DSMT4" ShapeID="_x0000_i1025" DrawAspect="Content" ObjectID="_1679677647" r:id="rId5"/>
        </w:object>
      </w:r>
      <w:r>
        <w:rPr>
          <w:rFonts w:cs="Times New Roman"/>
          <w:sz w:val="26"/>
          <w:szCs w:val="26"/>
        </w:rPr>
        <w:t xml:space="preserve">-&gt; </w:t>
      </w:r>
    </w:p>
    <w:p w14:paraId="63E6237B" w14:textId="77777777" w:rsidR="00FB61D5" w:rsidRDefault="00FB61D5" w:rsidP="00FB61D5">
      <w:pPr>
        <w:spacing w:after="0"/>
        <w:ind w:left="-567" w:right="-612"/>
        <w:jc w:val="both"/>
        <w:rPr>
          <w:rFonts w:cs="Times New Roman"/>
          <w:sz w:val="26"/>
          <w:szCs w:val="26"/>
          <w:vertAlign w:val="subscript"/>
        </w:rPr>
      </w:pPr>
      <w:r>
        <w:rPr>
          <w:rFonts w:cs="Times New Roman"/>
          <w:sz w:val="26"/>
          <w:szCs w:val="26"/>
        </w:rPr>
        <w:t>T</w:t>
      </w:r>
      <w:r>
        <w:rPr>
          <w:rFonts w:cs="Times New Roman"/>
          <w:sz w:val="26"/>
          <w:szCs w:val="26"/>
          <w:vertAlign w:val="subscript"/>
        </w:rPr>
        <w:t>1</w:t>
      </w:r>
      <w:r>
        <w:rPr>
          <w:rFonts w:cs="Times New Roman"/>
          <w:sz w:val="26"/>
          <w:szCs w:val="26"/>
        </w:rPr>
        <w:t xml:space="preserve"> = A</w:t>
      </w:r>
      <w:r>
        <w:rPr>
          <w:rFonts w:cs="Times New Roman"/>
          <w:sz w:val="26"/>
          <w:szCs w:val="26"/>
          <w:vertAlign w:val="subscript"/>
        </w:rPr>
        <w:t xml:space="preserve">2, </w:t>
      </w:r>
      <w:r>
        <w:rPr>
          <w:rFonts w:cs="Times New Roman"/>
          <w:sz w:val="26"/>
          <w:szCs w:val="26"/>
        </w:rPr>
        <w:t>G</w:t>
      </w:r>
      <w:r>
        <w:rPr>
          <w:rFonts w:cs="Times New Roman"/>
          <w:sz w:val="26"/>
          <w:szCs w:val="26"/>
          <w:vertAlign w:val="subscript"/>
        </w:rPr>
        <w:t>1</w:t>
      </w:r>
      <w:r>
        <w:rPr>
          <w:rFonts w:cs="Times New Roman"/>
          <w:sz w:val="26"/>
          <w:szCs w:val="26"/>
        </w:rPr>
        <w:t xml:space="preserve"> = X</w:t>
      </w:r>
      <w:r>
        <w:rPr>
          <w:rFonts w:cs="Times New Roman"/>
          <w:sz w:val="26"/>
          <w:szCs w:val="26"/>
          <w:vertAlign w:val="subscript"/>
        </w:rPr>
        <w:t>2</w:t>
      </w:r>
    </w:p>
    <w:p w14:paraId="0EEC0C44" w14:textId="77777777" w:rsidR="00FB61D5" w:rsidRDefault="00FB61D5" w:rsidP="00FB61D5">
      <w:pPr>
        <w:spacing w:after="0"/>
        <w:ind w:left="-567" w:right="-612"/>
        <w:jc w:val="both"/>
        <w:rPr>
          <w:rFonts w:cs="Times New Roman"/>
          <w:sz w:val="26"/>
          <w:szCs w:val="26"/>
          <w:vertAlign w:val="subscript"/>
        </w:rPr>
      </w:pPr>
      <w:r>
        <w:rPr>
          <w:rFonts w:cs="Times New Roman"/>
          <w:sz w:val="26"/>
          <w:szCs w:val="26"/>
        </w:rPr>
        <w:t>A</w:t>
      </w:r>
      <w:r>
        <w:rPr>
          <w:rFonts w:cs="Times New Roman"/>
          <w:sz w:val="26"/>
          <w:szCs w:val="26"/>
          <w:vertAlign w:val="subscript"/>
        </w:rPr>
        <w:t>1</w:t>
      </w:r>
      <w:r>
        <w:rPr>
          <w:rFonts w:cs="Times New Roman"/>
          <w:sz w:val="26"/>
          <w:szCs w:val="26"/>
        </w:rPr>
        <w:t xml:space="preserve"> = T</w:t>
      </w:r>
      <w:r>
        <w:rPr>
          <w:rFonts w:cs="Times New Roman"/>
          <w:sz w:val="26"/>
          <w:szCs w:val="26"/>
          <w:vertAlign w:val="subscript"/>
        </w:rPr>
        <w:t>2</w:t>
      </w:r>
      <w:r>
        <w:rPr>
          <w:rFonts w:cs="Times New Roman"/>
          <w:sz w:val="26"/>
          <w:szCs w:val="26"/>
          <w:vertAlign w:val="subscript"/>
        </w:rPr>
        <w:softHyphen/>
      </w:r>
      <w:r>
        <w:rPr>
          <w:rFonts w:cs="Times New Roman"/>
          <w:sz w:val="26"/>
          <w:szCs w:val="26"/>
          <w:vertAlign w:val="subscript"/>
        </w:rPr>
        <w:softHyphen/>
      </w:r>
      <w:r>
        <w:rPr>
          <w:rFonts w:cs="Times New Roman"/>
          <w:sz w:val="26"/>
          <w:szCs w:val="26"/>
        </w:rPr>
        <w:t>, X</w:t>
      </w:r>
      <w:r>
        <w:rPr>
          <w:rFonts w:cs="Times New Roman"/>
          <w:sz w:val="26"/>
          <w:szCs w:val="26"/>
          <w:vertAlign w:val="subscript"/>
        </w:rPr>
        <w:t>1</w:t>
      </w:r>
      <w:r>
        <w:rPr>
          <w:rFonts w:cs="Times New Roman"/>
          <w:sz w:val="26"/>
          <w:szCs w:val="26"/>
        </w:rPr>
        <w:t xml:space="preserve"> = G</w:t>
      </w:r>
      <w:r>
        <w:rPr>
          <w:rFonts w:cs="Times New Roman"/>
          <w:sz w:val="26"/>
          <w:szCs w:val="26"/>
          <w:vertAlign w:val="subscript"/>
        </w:rPr>
        <w:t>2</w:t>
      </w:r>
    </w:p>
    <w:p w14:paraId="109F335F" w14:textId="77777777" w:rsidR="00813BC4" w:rsidRPr="00FB61D5" w:rsidRDefault="00FB61D5" w:rsidP="00FB61D5">
      <w:pPr>
        <w:spacing w:after="0"/>
        <w:ind w:left="-567" w:right="-612"/>
        <w:jc w:val="both"/>
        <w:rPr>
          <w:rFonts w:cs="Times New Roman"/>
          <w:sz w:val="26"/>
          <w:szCs w:val="26"/>
          <w:vertAlign w:val="subscript"/>
        </w:rPr>
      </w:pPr>
      <w:r w:rsidRPr="00FB61D5">
        <w:rPr>
          <w:rFonts w:cs="Times New Roman"/>
          <w:position w:val="-30"/>
          <w:sz w:val="26"/>
          <w:szCs w:val="26"/>
          <w:vertAlign w:val="subscript"/>
        </w:rPr>
        <w:object w:dxaOrig="1200" w:dyaOrig="680" w14:anchorId="0D9F2ECD">
          <v:shape id="_x0000_i1026" type="#_x0000_t75" style="width:60.75pt;height:33.75pt" o:ole="">
            <v:imagedata r:id="rId6" o:title=""/>
          </v:shape>
          <o:OLEObject Type="Embed" ProgID="Equation.DSMT4" ShapeID="_x0000_i1026" DrawAspect="Content" ObjectID="_1679677648" r:id="rId7"/>
        </w:object>
      </w:r>
    </w:p>
    <w:p w14:paraId="46826C7F" w14:textId="77777777" w:rsidR="00813BC4" w:rsidRPr="00297CEA" w:rsidRDefault="00813BC4" w:rsidP="00813BC4">
      <w:pPr>
        <w:spacing w:after="0"/>
        <w:ind w:left="-567" w:right="-612"/>
        <w:jc w:val="both"/>
        <w:rPr>
          <w:rFonts w:cs="Times New Roman"/>
          <w:sz w:val="26"/>
          <w:szCs w:val="26"/>
        </w:rPr>
      </w:pPr>
      <w:r w:rsidRPr="00297CEA">
        <w:rPr>
          <w:rFonts w:cs="Times New Roman"/>
          <w:b/>
          <w:color w:val="0000FF"/>
          <w:sz w:val="26"/>
          <w:szCs w:val="26"/>
        </w:rPr>
        <w:t>Câu 92</w:t>
      </w:r>
      <w:r w:rsidR="006454E7">
        <w:rPr>
          <w:rFonts w:cs="Times New Roman"/>
          <w:sz w:val="26"/>
          <w:szCs w:val="26"/>
        </w:rPr>
        <w:t>. Đáp án A</w:t>
      </w:r>
      <w:r w:rsidRPr="00297CEA">
        <w:rPr>
          <w:rFonts w:cs="Times New Roman"/>
          <w:sz w:val="26"/>
          <w:szCs w:val="26"/>
        </w:rPr>
        <w:t>.</w:t>
      </w:r>
    </w:p>
    <w:p w14:paraId="14892BB1" w14:textId="77777777" w:rsidR="00813BC4" w:rsidRPr="00297CEA" w:rsidRDefault="00813BC4" w:rsidP="00813BC4">
      <w:pPr>
        <w:spacing w:after="0"/>
        <w:ind w:left="-567" w:right="-612"/>
        <w:jc w:val="both"/>
        <w:rPr>
          <w:rFonts w:cs="Times New Roman"/>
          <w:sz w:val="26"/>
          <w:szCs w:val="26"/>
        </w:rPr>
      </w:pPr>
      <w:r w:rsidRPr="00297CEA">
        <w:rPr>
          <w:rFonts w:cs="Times New Roman"/>
          <w:b/>
          <w:color w:val="0000FF"/>
          <w:sz w:val="26"/>
          <w:szCs w:val="26"/>
        </w:rPr>
        <w:t>Câu 93</w:t>
      </w:r>
      <w:r w:rsidRPr="00297CEA">
        <w:rPr>
          <w:rFonts w:cs="Times New Roman"/>
          <w:sz w:val="26"/>
          <w:szCs w:val="26"/>
        </w:rPr>
        <w:t>. Đáp án A.</w:t>
      </w:r>
    </w:p>
    <w:p w14:paraId="6D5DD9D3" w14:textId="77777777" w:rsidR="00813BC4" w:rsidRPr="00297CEA" w:rsidRDefault="00813BC4" w:rsidP="00813BC4">
      <w:pPr>
        <w:spacing w:after="0"/>
        <w:ind w:left="-567" w:right="-612"/>
        <w:jc w:val="both"/>
        <w:rPr>
          <w:rFonts w:cs="Times New Roman"/>
          <w:sz w:val="26"/>
          <w:szCs w:val="26"/>
        </w:rPr>
      </w:pPr>
      <w:r w:rsidRPr="00297CEA">
        <w:rPr>
          <w:rFonts w:cs="Times New Roman"/>
          <w:b/>
          <w:color w:val="0000FF"/>
          <w:sz w:val="26"/>
          <w:szCs w:val="26"/>
        </w:rPr>
        <w:t>Câu 94</w:t>
      </w:r>
      <w:r w:rsidRPr="00297CEA">
        <w:rPr>
          <w:rFonts w:cs="Times New Roman"/>
          <w:b/>
          <w:sz w:val="26"/>
          <w:szCs w:val="26"/>
        </w:rPr>
        <w:t xml:space="preserve">. </w:t>
      </w:r>
      <w:r w:rsidRPr="00297CEA">
        <w:rPr>
          <w:rFonts w:cs="Times New Roman"/>
          <w:sz w:val="26"/>
          <w:szCs w:val="26"/>
        </w:rPr>
        <w:t>Đáp án D.</w:t>
      </w:r>
    </w:p>
    <w:p w14:paraId="447A5A28" w14:textId="77777777" w:rsidR="00813BC4" w:rsidRPr="00297CEA" w:rsidRDefault="00813BC4" w:rsidP="00813BC4">
      <w:pPr>
        <w:spacing w:after="0"/>
        <w:ind w:left="-567" w:right="-612"/>
        <w:jc w:val="both"/>
        <w:rPr>
          <w:rFonts w:cs="Times New Roman"/>
          <w:sz w:val="26"/>
          <w:szCs w:val="26"/>
        </w:rPr>
      </w:pPr>
      <w:r w:rsidRPr="00297CEA">
        <w:rPr>
          <w:rFonts w:cs="Times New Roman"/>
          <w:b/>
          <w:color w:val="0000FF"/>
          <w:sz w:val="26"/>
          <w:szCs w:val="26"/>
        </w:rPr>
        <w:t>Câu 95</w:t>
      </w:r>
      <w:r w:rsidRPr="00297CEA">
        <w:rPr>
          <w:rFonts w:cs="Times New Roman"/>
          <w:sz w:val="26"/>
          <w:szCs w:val="26"/>
        </w:rPr>
        <w:t>. Đáp án B.</w:t>
      </w:r>
    </w:p>
    <w:p w14:paraId="24E17697" w14:textId="77777777" w:rsidR="00813BC4" w:rsidRPr="00297CEA" w:rsidRDefault="00813BC4" w:rsidP="00813BC4">
      <w:pPr>
        <w:spacing w:after="0"/>
        <w:ind w:left="-567" w:right="-612"/>
        <w:jc w:val="both"/>
        <w:rPr>
          <w:rFonts w:cs="Times New Roman"/>
          <w:sz w:val="26"/>
          <w:szCs w:val="26"/>
        </w:rPr>
      </w:pPr>
      <w:r w:rsidRPr="00297CEA">
        <w:rPr>
          <w:rFonts w:cs="Times New Roman"/>
          <w:b/>
          <w:color w:val="0000FF"/>
          <w:sz w:val="26"/>
          <w:szCs w:val="26"/>
        </w:rPr>
        <w:t>Câu 96</w:t>
      </w:r>
      <w:r w:rsidRPr="00297CEA">
        <w:rPr>
          <w:rFonts w:cs="Times New Roman"/>
          <w:sz w:val="26"/>
          <w:szCs w:val="26"/>
        </w:rPr>
        <w:t>. Đáp án A.</w:t>
      </w:r>
    </w:p>
    <w:p w14:paraId="788F5253" w14:textId="77777777" w:rsidR="00813BC4" w:rsidRPr="00297CEA" w:rsidRDefault="00813BC4" w:rsidP="00813BC4">
      <w:pPr>
        <w:spacing w:after="0"/>
        <w:ind w:left="-567" w:right="-612"/>
        <w:jc w:val="both"/>
        <w:rPr>
          <w:rFonts w:cs="Times New Roman"/>
          <w:sz w:val="26"/>
          <w:szCs w:val="26"/>
        </w:rPr>
      </w:pPr>
      <w:r w:rsidRPr="00297CEA">
        <w:rPr>
          <w:rFonts w:cs="Times New Roman"/>
          <w:b/>
          <w:color w:val="0000FF"/>
          <w:sz w:val="26"/>
          <w:szCs w:val="26"/>
        </w:rPr>
        <w:t>Câu 97</w:t>
      </w:r>
      <w:r w:rsidRPr="00297CEA">
        <w:rPr>
          <w:rFonts w:cs="Times New Roman"/>
          <w:sz w:val="26"/>
          <w:szCs w:val="26"/>
        </w:rPr>
        <w:t>. Đáp án B.</w:t>
      </w:r>
    </w:p>
    <w:p w14:paraId="2D562154" w14:textId="77777777" w:rsidR="00813BC4" w:rsidRPr="00297CEA" w:rsidRDefault="00813BC4" w:rsidP="00813BC4">
      <w:pPr>
        <w:spacing w:after="0"/>
        <w:ind w:left="-567" w:right="-612"/>
        <w:jc w:val="both"/>
        <w:rPr>
          <w:rFonts w:cs="Times New Roman"/>
          <w:sz w:val="26"/>
          <w:szCs w:val="26"/>
        </w:rPr>
      </w:pPr>
      <w:r w:rsidRPr="00297CEA">
        <w:rPr>
          <w:rFonts w:cs="Times New Roman"/>
          <w:b/>
          <w:color w:val="0000FF"/>
          <w:sz w:val="26"/>
          <w:szCs w:val="26"/>
        </w:rPr>
        <w:t>Câu 98</w:t>
      </w:r>
      <w:r w:rsidRPr="00297CEA">
        <w:rPr>
          <w:rFonts w:cs="Times New Roman"/>
          <w:sz w:val="26"/>
          <w:szCs w:val="26"/>
        </w:rPr>
        <w:t>. Đáp án B.</w:t>
      </w:r>
    </w:p>
    <w:p w14:paraId="5C497200" w14:textId="77777777" w:rsidR="00813BC4" w:rsidRPr="00297CEA" w:rsidRDefault="00813BC4" w:rsidP="00813BC4">
      <w:pPr>
        <w:spacing w:after="0"/>
        <w:ind w:left="-567" w:right="-612"/>
        <w:jc w:val="both"/>
        <w:rPr>
          <w:rFonts w:cs="Times New Roman"/>
          <w:sz w:val="26"/>
          <w:szCs w:val="26"/>
        </w:rPr>
      </w:pPr>
      <w:r w:rsidRPr="00297CEA">
        <w:rPr>
          <w:rFonts w:cs="Times New Roman"/>
          <w:b/>
          <w:color w:val="0000FF"/>
          <w:sz w:val="26"/>
          <w:szCs w:val="26"/>
        </w:rPr>
        <w:t>Câu 99</w:t>
      </w:r>
      <w:r w:rsidRPr="00297CEA">
        <w:rPr>
          <w:rFonts w:cs="Times New Roman"/>
          <w:sz w:val="26"/>
          <w:szCs w:val="26"/>
        </w:rPr>
        <w:t>. Đáp án B.</w:t>
      </w:r>
    </w:p>
    <w:p w14:paraId="08A745B7" w14:textId="77777777" w:rsidR="00813BC4" w:rsidRDefault="00813BC4" w:rsidP="00813BC4">
      <w:pPr>
        <w:spacing w:after="0"/>
        <w:ind w:left="-567" w:right="-612"/>
        <w:jc w:val="both"/>
        <w:rPr>
          <w:rFonts w:cs="Times New Roman"/>
          <w:sz w:val="26"/>
          <w:szCs w:val="26"/>
        </w:rPr>
      </w:pPr>
      <w:r w:rsidRPr="00297CEA">
        <w:rPr>
          <w:rFonts w:cs="Times New Roman"/>
          <w:b/>
          <w:color w:val="0000FF"/>
          <w:sz w:val="26"/>
          <w:szCs w:val="26"/>
        </w:rPr>
        <w:t>Câu 100</w:t>
      </w:r>
      <w:r w:rsidRPr="00297CEA">
        <w:rPr>
          <w:rFonts w:cs="Times New Roman"/>
          <w:sz w:val="26"/>
          <w:szCs w:val="26"/>
        </w:rPr>
        <w:t>. Đáp án A.</w:t>
      </w:r>
    </w:p>
    <w:p w14:paraId="142A3D8C" w14:textId="77777777" w:rsidR="00813BC4" w:rsidRPr="00297CEA" w:rsidRDefault="00813BC4" w:rsidP="00813BC4">
      <w:pPr>
        <w:spacing w:after="0"/>
        <w:ind w:left="-567" w:right="-612"/>
        <w:jc w:val="both"/>
        <w:rPr>
          <w:rFonts w:cs="Times New Roman"/>
          <w:sz w:val="26"/>
          <w:szCs w:val="26"/>
        </w:rPr>
      </w:pPr>
      <w:r>
        <w:rPr>
          <w:rFonts w:cs="Times New Roman"/>
          <w:b/>
          <w:color w:val="0000FF"/>
          <w:sz w:val="26"/>
          <w:szCs w:val="26"/>
        </w:rPr>
        <w:t>P</w:t>
      </w:r>
      <w:r w:rsidRPr="007A411F">
        <w:rPr>
          <w:rFonts w:cs="Times New Roman"/>
          <w:sz w:val="26"/>
          <w:szCs w:val="26"/>
        </w:rPr>
        <w:t>:</w:t>
      </w:r>
      <w:r>
        <w:rPr>
          <w:rFonts w:cs="Times New Roman"/>
          <w:sz w:val="26"/>
          <w:szCs w:val="26"/>
        </w:rPr>
        <w:t xml:space="preserve"> AaBB x aaBB -&gt; 1 A-B- : 1 aaB- </w:t>
      </w:r>
    </w:p>
    <w:p w14:paraId="3387E2F3" w14:textId="77777777" w:rsidR="00813BC4" w:rsidRPr="00297CEA" w:rsidRDefault="00813BC4" w:rsidP="00813BC4">
      <w:pPr>
        <w:spacing w:after="0"/>
        <w:ind w:left="-567" w:right="-612"/>
        <w:jc w:val="both"/>
        <w:rPr>
          <w:rFonts w:cs="Times New Roman"/>
          <w:sz w:val="26"/>
          <w:szCs w:val="26"/>
        </w:rPr>
      </w:pPr>
      <w:r w:rsidRPr="00297CEA">
        <w:rPr>
          <w:rFonts w:cs="Times New Roman"/>
          <w:b/>
          <w:color w:val="0000FF"/>
          <w:sz w:val="26"/>
          <w:szCs w:val="26"/>
        </w:rPr>
        <w:t>Câu 101</w:t>
      </w:r>
      <w:r w:rsidRPr="00297CEA">
        <w:rPr>
          <w:rFonts w:cs="Times New Roman"/>
          <w:sz w:val="26"/>
          <w:szCs w:val="26"/>
        </w:rPr>
        <w:t>. Đáp án C.</w:t>
      </w:r>
    </w:p>
    <w:p w14:paraId="7F1A5BDD" w14:textId="77777777" w:rsidR="00813BC4" w:rsidRPr="00297CEA" w:rsidRDefault="00813BC4" w:rsidP="00813BC4">
      <w:pPr>
        <w:spacing w:after="0"/>
        <w:ind w:left="-567" w:right="-612"/>
        <w:jc w:val="both"/>
        <w:rPr>
          <w:rFonts w:cs="Times New Roman"/>
          <w:sz w:val="26"/>
          <w:szCs w:val="26"/>
        </w:rPr>
      </w:pPr>
      <w:r w:rsidRPr="00297CEA">
        <w:rPr>
          <w:rFonts w:cs="Times New Roman"/>
          <w:b/>
          <w:color w:val="0000FF"/>
          <w:sz w:val="26"/>
          <w:szCs w:val="26"/>
        </w:rPr>
        <w:t>Câu 102</w:t>
      </w:r>
      <w:r w:rsidRPr="00297CEA">
        <w:rPr>
          <w:rFonts w:cs="Times New Roman"/>
          <w:sz w:val="26"/>
          <w:szCs w:val="26"/>
        </w:rPr>
        <w:t>. Đáp án C.</w:t>
      </w:r>
      <w:r>
        <w:rPr>
          <w:rFonts w:cs="Times New Roman"/>
          <w:sz w:val="26"/>
          <w:szCs w:val="26"/>
        </w:rPr>
        <w:t xml:space="preserve"> Phát biểu đúng : (II), (III), (IV).</w:t>
      </w:r>
    </w:p>
    <w:p w14:paraId="31433A74" w14:textId="77777777" w:rsidR="00813BC4" w:rsidRPr="00297CEA" w:rsidRDefault="00813BC4" w:rsidP="00813BC4">
      <w:pPr>
        <w:spacing w:after="0"/>
        <w:ind w:left="-567" w:right="-612"/>
        <w:jc w:val="both"/>
        <w:rPr>
          <w:rFonts w:cs="Times New Roman"/>
          <w:sz w:val="26"/>
          <w:szCs w:val="26"/>
        </w:rPr>
      </w:pPr>
      <w:r w:rsidRPr="00297CEA">
        <w:rPr>
          <w:rFonts w:cs="Times New Roman"/>
          <w:b/>
          <w:color w:val="0000FF"/>
          <w:sz w:val="26"/>
          <w:szCs w:val="26"/>
        </w:rPr>
        <w:t>Câu 103</w:t>
      </w:r>
      <w:r w:rsidRPr="00297CEA">
        <w:rPr>
          <w:rFonts w:cs="Times New Roman"/>
          <w:sz w:val="26"/>
          <w:szCs w:val="26"/>
        </w:rPr>
        <w:t>. Đáp án A.</w:t>
      </w:r>
    </w:p>
    <w:p w14:paraId="7B262FB5" w14:textId="77777777" w:rsidR="00813BC4" w:rsidRPr="00297CEA" w:rsidRDefault="00813BC4" w:rsidP="00813BC4">
      <w:pPr>
        <w:spacing w:after="0"/>
        <w:ind w:left="-567" w:right="-612"/>
        <w:jc w:val="both"/>
        <w:rPr>
          <w:rFonts w:cs="Times New Roman"/>
          <w:sz w:val="26"/>
          <w:szCs w:val="26"/>
        </w:rPr>
      </w:pPr>
      <w:r w:rsidRPr="00297CEA">
        <w:rPr>
          <w:rFonts w:cs="Times New Roman"/>
          <w:b/>
          <w:color w:val="0000FF"/>
          <w:sz w:val="26"/>
          <w:szCs w:val="26"/>
        </w:rPr>
        <w:t>Câu 104</w:t>
      </w:r>
      <w:r w:rsidRPr="00297CEA">
        <w:rPr>
          <w:rFonts w:cs="Times New Roman"/>
          <w:sz w:val="26"/>
          <w:szCs w:val="26"/>
        </w:rPr>
        <w:t>. Đáp án D.</w:t>
      </w:r>
    </w:p>
    <w:p w14:paraId="03011C1B" w14:textId="77777777" w:rsidR="00813BC4" w:rsidRPr="00297CEA" w:rsidRDefault="00813BC4" w:rsidP="00813BC4">
      <w:pPr>
        <w:spacing w:after="0"/>
        <w:ind w:left="-567" w:right="-612"/>
        <w:jc w:val="both"/>
        <w:rPr>
          <w:rFonts w:cs="Times New Roman"/>
          <w:sz w:val="26"/>
          <w:szCs w:val="26"/>
        </w:rPr>
      </w:pPr>
      <w:r w:rsidRPr="00297CEA">
        <w:rPr>
          <w:rFonts w:cs="Times New Roman"/>
          <w:b/>
          <w:color w:val="0000FF"/>
          <w:sz w:val="26"/>
          <w:szCs w:val="26"/>
        </w:rPr>
        <w:lastRenderedPageBreak/>
        <w:t>Câu 105</w:t>
      </w:r>
      <w:r w:rsidRPr="00297CEA">
        <w:rPr>
          <w:rFonts w:cs="Times New Roman"/>
          <w:sz w:val="26"/>
          <w:szCs w:val="26"/>
        </w:rPr>
        <w:t>. Đáp án C.</w:t>
      </w:r>
    </w:p>
    <w:p w14:paraId="5C9FFA45" w14:textId="77777777" w:rsidR="00813BC4" w:rsidRPr="00297CEA" w:rsidRDefault="00813BC4" w:rsidP="00813BC4">
      <w:pPr>
        <w:spacing w:after="0"/>
        <w:ind w:left="-567" w:right="-612"/>
        <w:jc w:val="both"/>
        <w:rPr>
          <w:rFonts w:cs="Times New Roman"/>
          <w:sz w:val="26"/>
          <w:szCs w:val="26"/>
        </w:rPr>
      </w:pPr>
      <w:r w:rsidRPr="00297CEA">
        <w:rPr>
          <w:rFonts w:cs="Times New Roman"/>
          <w:b/>
          <w:color w:val="0000FF"/>
          <w:sz w:val="26"/>
          <w:szCs w:val="26"/>
        </w:rPr>
        <w:t>Câu 106</w:t>
      </w:r>
      <w:r w:rsidRPr="00297CEA">
        <w:rPr>
          <w:rFonts w:cs="Times New Roman"/>
          <w:sz w:val="26"/>
          <w:szCs w:val="26"/>
        </w:rPr>
        <w:t>. Đáp án D.</w:t>
      </w:r>
    </w:p>
    <w:p w14:paraId="00510755" w14:textId="77777777" w:rsidR="00813BC4" w:rsidRPr="00297CEA" w:rsidRDefault="00813BC4" w:rsidP="00813BC4">
      <w:pPr>
        <w:spacing w:after="0"/>
        <w:ind w:left="-567" w:right="-612"/>
        <w:jc w:val="both"/>
        <w:rPr>
          <w:rFonts w:eastAsia="Times New Roman" w:cs="Times New Roman"/>
          <w:sz w:val="26"/>
          <w:szCs w:val="26"/>
        </w:rPr>
      </w:pPr>
      <w:r w:rsidRPr="00297CEA">
        <w:rPr>
          <w:rFonts w:cs="Times New Roman"/>
          <w:b/>
          <w:color w:val="0000FF"/>
          <w:sz w:val="26"/>
          <w:szCs w:val="26"/>
        </w:rPr>
        <w:t>Câu 107</w:t>
      </w:r>
      <w:r w:rsidRPr="00297CEA">
        <w:rPr>
          <w:rFonts w:cs="Times New Roman"/>
          <w:sz w:val="26"/>
          <w:szCs w:val="26"/>
        </w:rPr>
        <w:t xml:space="preserve">. Đáp án C. </w:t>
      </w:r>
      <w:r>
        <w:rPr>
          <w:rFonts w:cs="Times New Roman"/>
          <w:sz w:val="26"/>
          <w:szCs w:val="26"/>
        </w:rPr>
        <w:t>Phát biểu</w:t>
      </w:r>
      <w:r w:rsidRPr="00297CEA">
        <w:rPr>
          <w:rFonts w:cs="Times New Roman"/>
          <w:sz w:val="26"/>
          <w:szCs w:val="26"/>
        </w:rPr>
        <w:t xml:space="preserve"> (</w:t>
      </w:r>
      <w:r>
        <w:rPr>
          <w:rFonts w:eastAsia="Times New Roman" w:cs="Times New Roman"/>
          <w:sz w:val="26"/>
          <w:szCs w:val="26"/>
        </w:rPr>
        <w:t xml:space="preserve">II) và (V). </w:t>
      </w:r>
      <w:r w:rsidRPr="00297CEA">
        <w:rPr>
          <w:rFonts w:eastAsia="Times New Roman" w:cs="Times New Roman"/>
          <w:sz w:val="26"/>
          <w:szCs w:val="26"/>
        </w:rPr>
        <w:tab/>
      </w:r>
      <w:r w:rsidRPr="00297CEA">
        <w:rPr>
          <w:rFonts w:eastAsia="Times New Roman" w:cs="Times New Roman"/>
          <w:sz w:val="26"/>
          <w:szCs w:val="26"/>
        </w:rPr>
        <w:tab/>
      </w:r>
      <w:r w:rsidRPr="00297CEA">
        <w:rPr>
          <w:rFonts w:eastAsia="Times New Roman" w:cs="Times New Roman"/>
          <w:sz w:val="26"/>
          <w:szCs w:val="26"/>
        </w:rPr>
        <w:tab/>
      </w:r>
      <w:r w:rsidRPr="00297CEA">
        <w:rPr>
          <w:rFonts w:eastAsia="Times New Roman" w:cs="Times New Roman"/>
          <w:sz w:val="26"/>
          <w:szCs w:val="26"/>
        </w:rPr>
        <w:tab/>
      </w:r>
      <w:r w:rsidRPr="00297CEA">
        <w:rPr>
          <w:rFonts w:eastAsia="Times New Roman" w:cs="Times New Roman"/>
          <w:sz w:val="26"/>
          <w:szCs w:val="26"/>
        </w:rPr>
        <w:tab/>
      </w:r>
      <w:r w:rsidRPr="00297CEA">
        <w:rPr>
          <w:rFonts w:eastAsia="Times New Roman" w:cs="Times New Roman"/>
          <w:sz w:val="26"/>
          <w:szCs w:val="26"/>
        </w:rPr>
        <w:tab/>
      </w:r>
      <w:r w:rsidRPr="00297CEA">
        <w:rPr>
          <w:rFonts w:eastAsia="Times New Roman" w:cs="Times New Roman"/>
          <w:sz w:val="26"/>
          <w:szCs w:val="26"/>
        </w:rPr>
        <w:tab/>
      </w:r>
    </w:p>
    <w:p w14:paraId="3F92FF54" w14:textId="77777777" w:rsidR="00813BC4" w:rsidRPr="00297CEA" w:rsidRDefault="00813BC4" w:rsidP="00813BC4">
      <w:pPr>
        <w:spacing w:after="0"/>
        <w:ind w:left="-567" w:right="-612"/>
        <w:jc w:val="both"/>
        <w:rPr>
          <w:rFonts w:cs="Times New Roman"/>
          <w:sz w:val="26"/>
          <w:szCs w:val="26"/>
        </w:rPr>
      </w:pPr>
      <w:r w:rsidRPr="00297CEA">
        <w:rPr>
          <w:rFonts w:cs="Times New Roman"/>
          <w:b/>
          <w:color w:val="0000FF"/>
          <w:sz w:val="26"/>
          <w:szCs w:val="26"/>
        </w:rPr>
        <w:t>Câu 108</w:t>
      </w:r>
      <w:r w:rsidRPr="00297CEA">
        <w:rPr>
          <w:rFonts w:cs="Times New Roman"/>
          <w:sz w:val="26"/>
          <w:szCs w:val="26"/>
        </w:rPr>
        <w:t>. Đáp án C.</w:t>
      </w:r>
    </w:p>
    <w:p w14:paraId="0559FCE2" w14:textId="77777777" w:rsidR="00813BC4" w:rsidRPr="00297CEA" w:rsidRDefault="00813BC4" w:rsidP="00813BC4">
      <w:pPr>
        <w:spacing w:after="0"/>
        <w:ind w:left="-567" w:right="-612"/>
        <w:jc w:val="both"/>
        <w:rPr>
          <w:rFonts w:eastAsia="Times New Roman" w:cs="Times New Roman"/>
          <w:b/>
          <w:sz w:val="26"/>
          <w:szCs w:val="26"/>
        </w:rPr>
      </w:pPr>
      <w:r w:rsidRPr="00297CEA">
        <w:rPr>
          <w:rFonts w:eastAsia="Times New Roman" w:cs="Times New Roman"/>
          <w:sz w:val="26"/>
          <w:szCs w:val="26"/>
        </w:rPr>
        <w:t xml:space="preserve">Kiểu giao tử </w:t>
      </w:r>
      <w:r w:rsidRPr="00297CEA">
        <w:rPr>
          <w:rFonts w:eastAsia="Times New Roman" w:cs="Times New Roman"/>
          <w:sz w:val="26"/>
          <w:szCs w:val="26"/>
          <w:u w:val="single"/>
        </w:rPr>
        <w:t>AB</w:t>
      </w:r>
      <w:r w:rsidRPr="00297CEA">
        <w:rPr>
          <w:rFonts w:eastAsia="Times New Roman" w:cs="Times New Roman"/>
          <w:sz w:val="26"/>
          <w:szCs w:val="26"/>
        </w:rPr>
        <w:t xml:space="preserve"> </w:t>
      </w:r>
      <w:r w:rsidRPr="00297CEA">
        <w:rPr>
          <w:rFonts w:eastAsia="Times New Roman" w:cs="Times New Roman"/>
          <w:sz w:val="26"/>
          <w:szCs w:val="26"/>
          <w:u w:val="single"/>
        </w:rPr>
        <w:t>DE</w:t>
      </w:r>
      <w:r w:rsidRPr="00297CEA">
        <w:rPr>
          <w:rFonts w:eastAsia="Times New Roman" w:cs="Times New Roman"/>
          <w:sz w:val="26"/>
          <w:szCs w:val="26"/>
        </w:rPr>
        <w:t xml:space="preserve"> chiếm tỉ lệ: 10% . 30% = 3%.</w:t>
      </w:r>
      <w:r w:rsidRPr="00297CEA">
        <w:rPr>
          <w:rFonts w:eastAsia="Times New Roman" w:cs="Times New Roman"/>
          <w:sz w:val="26"/>
          <w:szCs w:val="26"/>
        </w:rPr>
        <w:tab/>
      </w:r>
      <w:r w:rsidRPr="00297CEA">
        <w:rPr>
          <w:rFonts w:eastAsia="Times New Roman" w:cs="Times New Roman"/>
          <w:sz w:val="26"/>
          <w:szCs w:val="26"/>
        </w:rPr>
        <w:tab/>
      </w:r>
      <w:r w:rsidRPr="00297CEA">
        <w:rPr>
          <w:rFonts w:eastAsia="Times New Roman" w:cs="Times New Roman"/>
          <w:sz w:val="26"/>
          <w:szCs w:val="26"/>
        </w:rPr>
        <w:tab/>
      </w:r>
    </w:p>
    <w:p w14:paraId="684710EA" w14:textId="77777777" w:rsidR="00813BC4" w:rsidRPr="00297CEA" w:rsidRDefault="00813BC4" w:rsidP="00813BC4">
      <w:pPr>
        <w:spacing w:after="0"/>
        <w:ind w:left="-567" w:right="-612"/>
        <w:jc w:val="both"/>
        <w:rPr>
          <w:rFonts w:cs="Times New Roman"/>
          <w:sz w:val="26"/>
          <w:szCs w:val="26"/>
        </w:rPr>
      </w:pPr>
      <w:r w:rsidRPr="00297CEA">
        <w:rPr>
          <w:rFonts w:cs="Times New Roman"/>
          <w:b/>
          <w:color w:val="0000FF"/>
          <w:sz w:val="26"/>
          <w:szCs w:val="26"/>
        </w:rPr>
        <w:t>Câu 109</w:t>
      </w:r>
      <w:r w:rsidRPr="00297CEA">
        <w:rPr>
          <w:rFonts w:cs="Times New Roman"/>
          <w:color w:val="0000FF"/>
          <w:sz w:val="26"/>
          <w:szCs w:val="26"/>
        </w:rPr>
        <w:t xml:space="preserve">. </w:t>
      </w:r>
      <w:r w:rsidRPr="00297CEA">
        <w:rPr>
          <w:rFonts w:cs="Times New Roman"/>
          <w:sz w:val="26"/>
          <w:szCs w:val="26"/>
        </w:rPr>
        <w:t>Đáp án B.</w:t>
      </w:r>
    </w:p>
    <w:p w14:paraId="0960BE4C" w14:textId="77777777" w:rsidR="00813BC4" w:rsidRPr="00297CEA" w:rsidRDefault="00813BC4" w:rsidP="00813BC4">
      <w:pPr>
        <w:tabs>
          <w:tab w:val="right" w:pos="9072"/>
        </w:tabs>
        <w:spacing w:after="0"/>
        <w:ind w:left="-567" w:right="-612"/>
        <w:jc w:val="both"/>
        <w:rPr>
          <w:rFonts w:eastAsia="Times New Roman" w:cs="Times New Roman"/>
          <w:sz w:val="26"/>
          <w:szCs w:val="26"/>
        </w:rPr>
      </w:pPr>
      <w:r w:rsidRPr="00297CEA">
        <w:rPr>
          <w:rFonts w:eastAsia="Times New Roman" w:cs="Times New Roman"/>
          <w:sz w:val="26"/>
          <w:szCs w:val="26"/>
        </w:rPr>
        <w:t>Tỉ lệ kiểu gen của F</w:t>
      </w:r>
      <w:r w:rsidRPr="00297CEA">
        <w:rPr>
          <w:rFonts w:eastAsia="Times New Roman" w:cs="Times New Roman"/>
          <w:sz w:val="26"/>
          <w:szCs w:val="26"/>
          <w:vertAlign w:val="subscript"/>
        </w:rPr>
        <w:t>1</w:t>
      </w:r>
      <w:r w:rsidRPr="00297CEA">
        <w:rPr>
          <w:rFonts w:eastAsia="Times New Roman" w:cs="Times New Roman"/>
          <w:sz w:val="26"/>
          <w:szCs w:val="26"/>
        </w:rPr>
        <w:t>:</w:t>
      </w:r>
    </w:p>
    <w:p w14:paraId="5F71228E" w14:textId="77777777" w:rsidR="00813BC4" w:rsidRPr="00297CEA" w:rsidRDefault="00813BC4" w:rsidP="00813BC4">
      <w:pPr>
        <w:tabs>
          <w:tab w:val="right" w:pos="9072"/>
        </w:tabs>
        <w:spacing w:after="0"/>
        <w:ind w:left="-567" w:right="-612"/>
        <w:jc w:val="both"/>
        <w:rPr>
          <w:rFonts w:eastAsia="Times New Roman" w:cs="Times New Roman"/>
          <w:spacing w:val="-4"/>
          <w:sz w:val="26"/>
          <w:szCs w:val="26"/>
        </w:rPr>
      </w:pPr>
      <w:r w:rsidRPr="00297CEA">
        <w:rPr>
          <w:rFonts w:eastAsia="Times New Roman" w:cs="Times New Roman"/>
          <w:spacing w:val="-4"/>
          <w:sz w:val="26"/>
          <w:szCs w:val="26"/>
        </w:rPr>
        <w:t>(1 : 2 : 1) (1 : 2 : 1) (1 : 1) = 1 : 2 : 1 : 2 : 4 : 2 : 1 : 2 : 1 : 1: 2 : 1 : 2 : 4 : 2 : 1 : 2 : 1.</w:t>
      </w:r>
    </w:p>
    <w:p w14:paraId="12477D3A" w14:textId="77777777" w:rsidR="00813BC4" w:rsidRPr="00297CEA" w:rsidRDefault="00813BC4" w:rsidP="00813BC4">
      <w:pPr>
        <w:spacing w:after="0"/>
        <w:ind w:left="-567" w:right="-612"/>
        <w:jc w:val="both"/>
        <w:rPr>
          <w:rFonts w:cs="Times New Roman"/>
          <w:sz w:val="26"/>
          <w:szCs w:val="26"/>
        </w:rPr>
      </w:pPr>
      <w:r w:rsidRPr="00297CEA">
        <w:rPr>
          <w:rFonts w:cs="Times New Roman"/>
          <w:b/>
          <w:color w:val="0000FF"/>
          <w:sz w:val="26"/>
          <w:szCs w:val="26"/>
        </w:rPr>
        <w:t>Câu 110</w:t>
      </w:r>
      <w:r w:rsidRPr="00297CEA">
        <w:rPr>
          <w:rFonts w:cs="Times New Roman"/>
          <w:sz w:val="26"/>
          <w:szCs w:val="26"/>
        </w:rPr>
        <w:t>. Đáp án C.</w:t>
      </w:r>
    </w:p>
    <w:p w14:paraId="5B9BD32A" w14:textId="77777777" w:rsidR="00813BC4" w:rsidRPr="00297CEA" w:rsidRDefault="00813BC4" w:rsidP="00813BC4">
      <w:pPr>
        <w:spacing w:after="0"/>
        <w:ind w:left="-567" w:right="-612"/>
        <w:jc w:val="both"/>
        <w:rPr>
          <w:rFonts w:eastAsia="Times New Roman" w:cs="Times New Roman"/>
          <w:b/>
          <w:sz w:val="26"/>
          <w:szCs w:val="26"/>
          <w:lang w:val="fr-FR"/>
        </w:rPr>
      </w:pPr>
      <w:r w:rsidRPr="00297CEA">
        <w:rPr>
          <w:rFonts w:eastAsia="Times New Roman" w:cs="Times New Roman"/>
          <w:sz w:val="26"/>
          <w:szCs w:val="26"/>
          <w:lang w:val="fr-FR"/>
        </w:rPr>
        <w:t>Trong mã di truyền, có 27 tổ hợp các bộ ba không chứa X.</w:t>
      </w:r>
      <w:r w:rsidRPr="00297CEA">
        <w:rPr>
          <w:rFonts w:eastAsia="Times New Roman" w:cs="Times New Roman"/>
          <w:sz w:val="26"/>
          <w:szCs w:val="26"/>
          <w:lang w:val="fr-FR"/>
        </w:rPr>
        <w:tab/>
      </w:r>
      <w:r w:rsidRPr="00297CEA">
        <w:rPr>
          <w:rFonts w:eastAsia="Times New Roman" w:cs="Times New Roman"/>
          <w:sz w:val="26"/>
          <w:szCs w:val="26"/>
          <w:lang w:val="fr-FR"/>
        </w:rPr>
        <w:tab/>
      </w:r>
    </w:p>
    <w:p w14:paraId="0400DBD6" w14:textId="77777777" w:rsidR="00813BC4" w:rsidRDefault="00813BC4" w:rsidP="00813BC4">
      <w:pPr>
        <w:spacing w:after="0"/>
        <w:ind w:left="-567" w:right="-612"/>
        <w:jc w:val="both"/>
        <w:rPr>
          <w:rFonts w:cs="Times New Roman"/>
          <w:sz w:val="26"/>
          <w:szCs w:val="26"/>
        </w:rPr>
      </w:pPr>
      <w:r w:rsidRPr="00297CEA">
        <w:rPr>
          <w:rFonts w:cs="Times New Roman"/>
          <w:b/>
          <w:color w:val="0000FF"/>
          <w:sz w:val="26"/>
          <w:szCs w:val="26"/>
        </w:rPr>
        <w:t>Câu 111</w:t>
      </w:r>
      <w:r w:rsidRPr="00297CEA">
        <w:rPr>
          <w:rFonts w:cs="Times New Roman"/>
          <w:sz w:val="26"/>
          <w:szCs w:val="26"/>
        </w:rPr>
        <w:t>. Đáp án C.</w:t>
      </w:r>
    </w:p>
    <w:p w14:paraId="2FFE5199" w14:textId="77777777" w:rsidR="00813BC4" w:rsidRPr="003B1FB3" w:rsidRDefault="00813BC4" w:rsidP="00813BC4">
      <w:pPr>
        <w:spacing w:after="0"/>
        <w:ind w:left="-567" w:right="-612"/>
        <w:jc w:val="both"/>
        <w:rPr>
          <w:rFonts w:cs="Times New Roman"/>
          <w:sz w:val="26"/>
          <w:szCs w:val="26"/>
        </w:rPr>
      </w:pPr>
      <w:r w:rsidRPr="003B1FB3">
        <w:rPr>
          <w:rFonts w:cs="Times New Roman"/>
          <w:sz w:val="26"/>
          <w:szCs w:val="26"/>
        </w:rPr>
        <w:t>F</w:t>
      </w:r>
      <w:r w:rsidRPr="003B1FB3">
        <w:rPr>
          <w:rFonts w:cs="Times New Roman"/>
          <w:sz w:val="26"/>
          <w:szCs w:val="26"/>
          <w:vertAlign w:val="subscript"/>
        </w:rPr>
        <w:t>2</w:t>
      </w:r>
      <w:r w:rsidRPr="003B1FB3">
        <w:rPr>
          <w:rFonts w:cs="Times New Roman"/>
          <w:sz w:val="26"/>
          <w:szCs w:val="26"/>
        </w:rPr>
        <w:t xml:space="preserve"> có tỉ lệ kiểu gen thuần chủng ( AA + aa) = 1- Aa = 1- 1/4 = 3/4</w:t>
      </w:r>
    </w:p>
    <w:p w14:paraId="4A8D1E8B" w14:textId="77777777" w:rsidR="00813BC4" w:rsidRPr="00297CEA" w:rsidRDefault="00813BC4" w:rsidP="00813BC4">
      <w:pPr>
        <w:spacing w:after="0"/>
        <w:ind w:left="-567" w:right="-612"/>
        <w:jc w:val="both"/>
        <w:rPr>
          <w:rFonts w:cs="Times New Roman"/>
          <w:sz w:val="26"/>
          <w:szCs w:val="26"/>
        </w:rPr>
      </w:pPr>
      <w:r w:rsidRPr="00297CEA">
        <w:rPr>
          <w:rFonts w:cs="Times New Roman"/>
          <w:b/>
          <w:color w:val="0000FF"/>
          <w:sz w:val="26"/>
          <w:szCs w:val="26"/>
        </w:rPr>
        <w:t>Câu 112</w:t>
      </w:r>
      <w:r w:rsidRPr="00297CEA">
        <w:rPr>
          <w:rFonts w:cs="Times New Roman"/>
          <w:color w:val="0000FF"/>
          <w:sz w:val="26"/>
          <w:szCs w:val="26"/>
        </w:rPr>
        <w:t xml:space="preserve">. </w:t>
      </w:r>
      <w:r w:rsidRPr="00297CEA">
        <w:rPr>
          <w:rFonts w:cs="Times New Roman"/>
          <w:sz w:val="26"/>
          <w:szCs w:val="26"/>
        </w:rPr>
        <w:t>Đáp án B.</w:t>
      </w:r>
    </w:p>
    <w:p w14:paraId="22D98AAC" w14:textId="77777777" w:rsidR="00813BC4" w:rsidRPr="00297CEA" w:rsidRDefault="00813BC4" w:rsidP="00813BC4">
      <w:pPr>
        <w:spacing w:after="0"/>
        <w:ind w:left="-567" w:right="-612"/>
        <w:jc w:val="both"/>
        <w:rPr>
          <w:rFonts w:eastAsia="Times New Roman" w:cs="Times New Roman"/>
          <w:sz w:val="26"/>
          <w:szCs w:val="26"/>
        </w:rPr>
      </w:pPr>
      <w:r w:rsidRPr="00297CEA">
        <w:rPr>
          <w:rFonts w:eastAsia="Times New Roman" w:cs="Times New Roman"/>
          <w:sz w:val="26"/>
          <w:szCs w:val="26"/>
        </w:rPr>
        <w:t xml:space="preserve">16% </w:t>
      </w:r>
      <w:r w:rsidRPr="00297CEA">
        <w:rPr>
          <w:rFonts w:eastAsia="Times New Roman" w:cs="Times New Roman"/>
          <w:position w:val="-24"/>
          <w:sz w:val="26"/>
          <w:szCs w:val="26"/>
        </w:rPr>
        <w:object w:dxaOrig="360" w:dyaOrig="620" w14:anchorId="2ED32672">
          <v:shape id="_x0000_i1027" type="#_x0000_t75" style="width:18pt;height:30.75pt" o:ole="" fillcolor="window">
            <v:imagedata r:id="rId8" o:title=""/>
          </v:shape>
          <o:OLEObject Type="Embed" ProgID="Equation.3" ShapeID="_x0000_i1027" DrawAspect="Content" ObjectID="_1679677649" r:id="rId9"/>
        </w:object>
      </w:r>
      <w:r w:rsidRPr="00297CEA">
        <w:rPr>
          <w:rFonts w:eastAsia="Times New Roman" w:cs="Times New Roman"/>
          <w:sz w:val="26"/>
          <w:szCs w:val="26"/>
        </w:rPr>
        <w:t xml:space="preserve">= 40% giao tử  ♀ </w:t>
      </w:r>
      <w:r w:rsidRPr="00297CEA">
        <w:rPr>
          <w:rFonts w:eastAsia="Times New Roman" w:cs="Times New Roman"/>
          <w:sz w:val="26"/>
          <w:szCs w:val="26"/>
          <w:u w:val="single"/>
        </w:rPr>
        <w:t>ab</w:t>
      </w:r>
      <w:r w:rsidRPr="00297CEA">
        <w:rPr>
          <w:rFonts w:eastAsia="Times New Roman" w:cs="Times New Roman"/>
          <w:sz w:val="26"/>
          <w:szCs w:val="26"/>
        </w:rPr>
        <w:t xml:space="preserve">  x  40% giao tử  ♂ </w:t>
      </w:r>
      <w:r w:rsidRPr="00297CEA">
        <w:rPr>
          <w:rFonts w:eastAsia="Times New Roman" w:cs="Times New Roman"/>
          <w:sz w:val="26"/>
          <w:szCs w:val="26"/>
          <w:u w:val="single"/>
        </w:rPr>
        <w:t>ab</w:t>
      </w:r>
      <w:r w:rsidRPr="00297CEA">
        <w:rPr>
          <w:rFonts w:eastAsia="Times New Roman" w:cs="Times New Roman"/>
          <w:sz w:val="26"/>
          <w:szCs w:val="26"/>
        </w:rPr>
        <w:t>. Suy ra kiểu gen của F</w:t>
      </w:r>
      <w:r w:rsidRPr="00297CEA">
        <w:rPr>
          <w:rFonts w:eastAsia="Times New Roman" w:cs="Times New Roman"/>
          <w:sz w:val="26"/>
          <w:szCs w:val="26"/>
          <w:vertAlign w:val="subscript"/>
        </w:rPr>
        <w:t>1</w:t>
      </w:r>
      <w:r w:rsidRPr="00297CEA">
        <w:rPr>
          <w:rFonts w:eastAsia="Times New Roman" w:cs="Times New Roman"/>
          <w:sz w:val="26"/>
          <w:szCs w:val="26"/>
        </w:rPr>
        <w:t xml:space="preserve">: </w:t>
      </w:r>
      <w:r w:rsidRPr="00297CEA">
        <w:rPr>
          <w:rFonts w:eastAsia="Times New Roman" w:cs="Times New Roman"/>
          <w:position w:val="-24"/>
          <w:sz w:val="26"/>
          <w:szCs w:val="26"/>
        </w:rPr>
        <w:object w:dxaOrig="1300" w:dyaOrig="620" w14:anchorId="7576B130">
          <v:shape id="_x0000_i1028" type="#_x0000_t75" style="width:66pt;height:30.75pt" o:ole="" fillcolor="window">
            <v:imagedata r:id="rId10" o:title=""/>
          </v:shape>
          <o:OLEObject Type="Embed" ProgID="Equation.3" ShapeID="_x0000_i1028" DrawAspect="Content" ObjectID="_1679677650" r:id="rId11"/>
        </w:object>
      </w:r>
      <w:r w:rsidRPr="00297CEA">
        <w:rPr>
          <w:rFonts w:eastAsia="Times New Roman" w:cs="Times New Roman"/>
          <w:sz w:val="26"/>
          <w:szCs w:val="26"/>
        </w:rPr>
        <w:t>. Tần số hoán vị gen = 1 – 40% . 2 = 20%.</w:t>
      </w:r>
      <w:r w:rsidRPr="00297CEA">
        <w:rPr>
          <w:rFonts w:eastAsia="Times New Roman" w:cs="Times New Roman"/>
          <w:sz w:val="26"/>
          <w:szCs w:val="26"/>
        </w:rPr>
        <w:tab/>
      </w:r>
      <w:r w:rsidRPr="00297CEA">
        <w:rPr>
          <w:rFonts w:eastAsia="Times New Roman" w:cs="Times New Roman"/>
          <w:sz w:val="26"/>
          <w:szCs w:val="26"/>
        </w:rPr>
        <w:tab/>
      </w:r>
      <w:r w:rsidRPr="00297CEA">
        <w:rPr>
          <w:rFonts w:eastAsia="Times New Roman" w:cs="Times New Roman"/>
          <w:sz w:val="26"/>
          <w:szCs w:val="26"/>
        </w:rPr>
        <w:tab/>
      </w:r>
      <w:r w:rsidRPr="00297CEA">
        <w:rPr>
          <w:rFonts w:eastAsia="Times New Roman" w:cs="Times New Roman"/>
          <w:sz w:val="26"/>
          <w:szCs w:val="26"/>
        </w:rPr>
        <w:tab/>
      </w:r>
    </w:p>
    <w:p w14:paraId="0EA9A99A" w14:textId="77777777" w:rsidR="00813BC4" w:rsidRPr="00297CEA" w:rsidRDefault="00813BC4" w:rsidP="00813BC4">
      <w:pPr>
        <w:spacing w:after="0"/>
        <w:ind w:left="-567" w:right="-612"/>
        <w:jc w:val="both"/>
        <w:rPr>
          <w:rFonts w:cs="Times New Roman"/>
          <w:sz w:val="26"/>
          <w:szCs w:val="26"/>
        </w:rPr>
      </w:pPr>
      <w:r w:rsidRPr="00297CEA">
        <w:rPr>
          <w:rFonts w:cs="Times New Roman"/>
          <w:b/>
          <w:color w:val="0000FF"/>
          <w:sz w:val="26"/>
          <w:szCs w:val="26"/>
        </w:rPr>
        <w:t>Câu 113</w:t>
      </w:r>
      <w:r w:rsidRPr="00297CEA">
        <w:rPr>
          <w:rFonts w:cs="Times New Roman"/>
          <w:sz w:val="26"/>
          <w:szCs w:val="26"/>
        </w:rPr>
        <w:t>. Đáp án A.</w:t>
      </w:r>
    </w:p>
    <w:p w14:paraId="1DDC2681" w14:textId="77777777" w:rsidR="00813BC4" w:rsidRPr="00297CEA" w:rsidRDefault="00813BC4" w:rsidP="00813BC4">
      <w:pPr>
        <w:tabs>
          <w:tab w:val="left" w:pos="142"/>
        </w:tabs>
        <w:spacing w:after="0"/>
        <w:ind w:left="-567" w:right="-612"/>
        <w:jc w:val="both"/>
        <w:rPr>
          <w:rFonts w:eastAsia="Times New Roman" w:cs="Times New Roman"/>
          <w:sz w:val="26"/>
          <w:szCs w:val="26"/>
        </w:rPr>
      </w:pPr>
      <w:r w:rsidRPr="00297CEA">
        <w:rPr>
          <w:rFonts w:eastAsia="Times New Roman" w:cs="Times New Roman"/>
          <w:sz w:val="26"/>
          <w:szCs w:val="26"/>
        </w:rPr>
        <w:t xml:space="preserve">+ Tần số alen a ở thế hệ xuất phát là </w:t>
      </w:r>
      <w:r w:rsidRPr="00297CEA">
        <w:rPr>
          <w:rFonts w:eastAsia="Times New Roman" w:cs="Times New Roman"/>
          <w:position w:val="-24"/>
          <w:sz w:val="26"/>
          <w:szCs w:val="26"/>
        </w:rPr>
        <w:object w:dxaOrig="240" w:dyaOrig="620" w14:anchorId="65786D1B">
          <v:shape id="_x0000_i1029" type="#_x0000_t75" style="width:11.25pt;height:30.75pt" o:ole="">
            <v:imagedata r:id="rId12" o:title=""/>
          </v:shape>
          <o:OLEObject Type="Embed" ProgID="Equation.3" ShapeID="_x0000_i1029" DrawAspect="Content" ObjectID="_1679677651" r:id="rId13"/>
        </w:object>
      </w:r>
      <w:r w:rsidRPr="00297CEA">
        <w:rPr>
          <w:rFonts w:eastAsia="Times New Roman" w:cs="Times New Roman"/>
          <w:sz w:val="26"/>
          <w:szCs w:val="26"/>
        </w:rPr>
        <w:t>.</w:t>
      </w:r>
    </w:p>
    <w:p w14:paraId="21BDE720" w14:textId="77777777" w:rsidR="00813BC4" w:rsidRPr="00297CEA" w:rsidRDefault="00813BC4" w:rsidP="00813BC4">
      <w:pPr>
        <w:tabs>
          <w:tab w:val="left" w:pos="142"/>
          <w:tab w:val="left" w:pos="574"/>
          <w:tab w:val="left" w:pos="1078"/>
          <w:tab w:val="right" w:pos="9000"/>
        </w:tabs>
        <w:spacing w:after="0"/>
        <w:ind w:left="-567" w:right="-612"/>
        <w:jc w:val="both"/>
        <w:rPr>
          <w:rFonts w:eastAsia="Times New Roman" w:cs="Times New Roman"/>
          <w:sz w:val="26"/>
          <w:szCs w:val="26"/>
        </w:rPr>
      </w:pPr>
      <w:r w:rsidRPr="00297CEA">
        <w:rPr>
          <w:rFonts w:eastAsia="Times New Roman" w:cs="Times New Roman"/>
          <w:sz w:val="26"/>
          <w:szCs w:val="26"/>
        </w:rPr>
        <w:t>+ Tần số alen a ở F</w:t>
      </w:r>
      <w:r w:rsidRPr="00297CEA">
        <w:rPr>
          <w:rFonts w:eastAsia="Times New Roman" w:cs="Times New Roman"/>
          <w:sz w:val="26"/>
          <w:szCs w:val="26"/>
          <w:vertAlign w:val="subscript"/>
        </w:rPr>
        <w:t>6</w:t>
      </w:r>
      <w:r w:rsidRPr="00297CEA">
        <w:rPr>
          <w:rFonts w:eastAsia="Times New Roman" w:cs="Times New Roman"/>
          <w:sz w:val="26"/>
          <w:szCs w:val="26"/>
        </w:rPr>
        <w:t>:</w:t>
      </w:r>
    </w:p>
    <w:p w14:paraId="0D587C50" w14:textId="77777777" w:rsidR="00813BC4" w:rsidRPr="00297CEA" w:rsidRDefault="00813BC4" w:rsidP="00813BC4">
      <w:pPr>
        <w:tabs>
          <w:tab w:val="left" w:pos="142"/>
          <w:tab w:val="left" w:pos="574"/>
          <w:tab w:val="left" w:pos="1078"/>
          <w:tab w:val="right" w:pos="9000"/>
        </w:tabs>
        <w:spacing w:after="0"/>
        <w:ind w:left="-567" w:right="-612"/>
        <w:jc w:val="both"/>
        <w:rPr>
          <w:rFonts w:eastAsia="Times New Roman" w:cs="Times New Roman"/>
          <w:sz w:val="26"/>
          <w:szCs w:val="26"/>
        </w:rPr>
      </w:pPr>
      <w:r w:rsidRPr="00297CEA">
        <w:rPr>
          <w:rFonts w:eastAsia="Times New Roman" w:cs="Times New Roman"/>
          <w:sz w:val="26"/>
          <w:szCs w:val="26"/>
        </w:rPr>
        <w:tab/>
        <w:t xml:space="preserve">a = </w:t>
      </w:r>
      <w:r w:rsidRPr="00297CEA">
        <w:rPr>
          <w:rFonts w:eastAsia="Times New Roman" w:cs="Times New Roman"/>
          <w:position w:val="-54"/>
          <w:sz w:val="26"/>
          <w:szCs w:val="26"/>
        </w:rPr>
        <w:object w:dxaOrig="1780" w:dyaOrig="1200" w14:anchorId="57FE8996">
          <v:shape id="_x0000_i1030" type="#_x0000_t75" style="width:87.75pt;height:60.75pt" o:ole="">
            <v:imagedata r:id="rId14" o:title=""/>
          </v:shape>
          <o:OLEObject Type="Embed" ProgID="Equation.DSMT4" ShapeID="_x0000_i1030" DrawAspect="Content" ObjectID="_1679677652" r:id="rId15"/>
        </w:object>
      </w:r>
      <w:r w:rsidRPr="00297CEA">
        <w:rPr>
          <w:rFonts w:eastAsia="Times New Roman" w:cs="Times New Roman"/>
          <w:sz w:val="26"/>
          <w:szCs w:val="26"/>
        </w:rPr>
        <w:t xml:space="preserve">  </w:t>
      </w:r>
      <w:r w:rsidRPr="00297CEA">
        <w:rPr>
          <w:rFonts w:eastAsia="Times New Roman" w:cs="Times New Roman"/>
          <w:sz w:val="26"/>
          <w:szCs w:val="26"/>
        </w:rPr>
        <w:sym w:font="Symbol" w:char="F0DE"/>
      </w:r>
      <w:r w:rsidRPr="00297CEA">
        <w:rPr>
          <w:rFonts w:eastAsia="Times New Roman" w:cs="Times New Roman"/>
          <w:sz w:val="26"/>
          <w:szCs w:val="26"/>
        </w:rPr>
        <w:t xml:space="preserve">  Tần số alen Aa ở F</w:t>
      </w:r>
      <w:r w:rsidRPr="00297CEA">
        <w:rPr>
          <w:rFonts w:eastAsia="Times New Roman" w:cs="Times New Roman"/>
          <w:sz w:val="26"/>
          <w:szCs w:val="26"/>
          <w:vertAlign w:val="subscript"/>
        </w:rPr>
        <w:t>6</w:t>
      </w:r>
      <w:r w:rsidRPr="00297CEA">
        <w:rPr>
          <w:rFonts w:eastAsia="Times New Roman" w:cs="Times New Roman"/>
          <w:sz w:val="26"/>
          <w:szCs w:val="26"/>
        </w:rPr>
        <w:t xml:space="preserve"> sau chọn lọc là = </w:t>
      </w:r>
      <w:r w:rsidRPr="00297CEA">
        <w:rPr>
          <w:rFonts w:eastAsia="Times New Roman" w:cs="Times New Roman"/>
          <w:position w:val="-24"/>
          <w:sz w:val="26"/>
          <w:szCs w:val="26"/>
        </w:rPr>
        <w:object w:dxaOrig="1120" w:dyaOrig="620" w14:anchorId="5AF12518">
          <v:shape id="_x0000_i1031" type="#_x0000_t75" style="width:56.25pt;height:30.75pt" o:ole="">
            <v:imagedata r:id="rId16" o:title=""/>
          </v:shape>
          <o:OLEObject Type="Embed" ProgID="Equation.DSMT4" ShapeID="_x0000_i1031" DrawAspect="Content" ObjectID="_1679677653" r:id="rId17"/>
        </w:object>
      </w:r>
      <w:r>
        <w:rPr>
          <w:rFonts w:eastAsia="Times New Roman" w:cs="Times New Roman"/>
          <w:sz w:val="26"/>
          <w:szCs w:val="26"/>
        </w:rPr>
        <w:t xml:space="preserve"> </w:t>
      </w:r>
      <w:r>
        <w:rPr>
          <w:rFonts w:eastAsia="Times New Roman" w:cs="Times New Roman"/>
          <w:sz w:val="26"/>
          <w:szCs w:val="26"/>
        </w:rPr>
        <w:tab/>
      </w:r>
      <w:r w:rsidRPr="00297CEA">
        <w:rPr>
          <w:rFonts w:eastAsia="Times New Roman" w:cs="Times New Roman"/>
          <w:sz w:val="26"/>
          <w:szCs w:val="26"/>
        </w:rPr>
        <w:tab/>
      </w:r>
      <w:r w:rsidRPr="00297CEA">
        <w:rPr>
          <w:rFonts w:eastAsia="Times New Roman" w:cs="Times New Roman"/>
          <w:sz w:val="26"/>
          <w:szCs w:val="26"/>
        </w:rPr>
        <w:tab/>
      </w:r>
      <w:r w:rsidRPr="00297CEA">
        <w:rPr>
          <w:rFonts w:eastAsia="Times New Roman" w:cs="Times New Roman"/>
          <w:sz w:val="26"/>
          <w:szCs w:val="26"/>
        </w:rPr>
        <w:tab/>
      </w:r>
      <w:r w:rsidRPr="00297CEA">
        <w:rPr>
          <w:rFonts w:eastAsia="Times New Roman" w:cs="Times New Roman"/>
          <w:sz w:val="26"/>
          <w:szCs w:val="26"/>
        </w:rPr>
        <w:tab/>
      </w:r>
    </w:p>
    <w:p w14:paraId="16A5B9B2" w14:textId="77777777" w:rsidR="00813BC4" w:rsidRPr="00297CEA" w:rsidRDefault="00813BC4" w:rsidP="00813BC4">
      <w:pPr>
        <w:tabs>
          <w:tab w:val="left" w:pos="142"/>
          <w:tab w:val="left" w:pos="546"/>
          <w:tab w:val="left" w:pos="1106"/>
        </w:tabs>
        <w:spacing w:after="0"/>
        <w:ind w:left="-567" w:right="-612"/>
        <w:jc w:val="both"/>
        <w:rPr>
          <w:rFonts w:cs="Times New Roman"/>
          <w:sz w:val="26"/>
          <w:szCs w:val="26"/>
        </w:rPr>
      </w:pPr>
      <w:r w:rsidRPr="00297CEA">
        <w:rPr>
          <w:rFonts w:cs="Times New Roman"/>
          <w:b/>
          <w:color w:val="0000FF"/>
          <w:sz w:val="26"/>
          <w:szCs w:val="26"/>
        </w:rPr>
        <w:t>Câu 114</w:t>
      </w:r>
      <w:r w:rsidRPr="00297CEA">
        <w:rPr>
          <w:rFonts w:cs="Times New Roman"/>
          <w:sz w:val="26"/>
          <w:szCs w:val="26"/>
        </w:rPr>
        <w:t>. Đáp án A.</w:t>
      </w:r>
    </w:p>
    <w:p w14:paraId="6ED190B7" w14:textId="77777777" w:rsidR="00813BC4" w:rsidRPr="00297CEA" w:rsidRDefault="00813BC4" w:rsidP="00813BC4">
      <w:pPr>
        <w:ind w:left="-567" w:right="-612"/>
        <w:jc w:val="both"/>
        <w:rPr>
          <w:rFonts w:eastAsia="Times New Roman" w:cs="Times New Roman"/>
          <w:sz w:val="26"/>
          <w:szCs w:val="26"/>
        </w:rPr>
      </w:pPr>
      <w:r w:rsidRPr="00297CEA">
        <w:rPr>
          <w:rFonts w:eastAsia="Times New Roman" w:cs="Times New Roman"/>
          <w:sz w:val="26"/>
          <w:szCs w:val="26"/>
        </w:rPr>
        <w:t>Cây cao nhất AABBDDEE cao 150 cm, cây cao 135 cm ít</w:t>
      </w:r>
      <w:r>
        <w:rPr>
          <w:rFonts w:eastAsia="Times New Roman" w:cs="Times New Roman"/>
          <w:sz w:val="26"/>
          <w:szCs w:val="26"/>
        </w:rPr>
        <w:t xml:space="preserve"> hơn 3 alen trội. Vậy cây cao 13</w:t>
      </w:r>
      <w:r w:rsidRPr="00297CEA">
        <w:rPr>
          <w:rFonts w:eastAsia="Times New Roman" w:cs="Times New Roman"/>
          <w:sz w:val="26"/>
          <w:szCs w:val="26"/>
        </w:rPr>
        <w:t>5 cm có 5 alen trội trong kiểu gen.</w:t>
      </w:r>
    </w:p>
    <w:p w14:paraId="78A9BF61" w14:textId="77777777" w:rsidR="00813BC4" w:rsidRPr="00297CEA" w:rsidRDefault="00813BC4" w:rsidP="00813BC4">
      <w:pPr>
        <w:ind w:left="-567" w:right="-612"/>
        <w:jc w:val="both"/>
        <w:rPr>
          <w:rFonts w:eastAsia="Times New Roman" w:cs="Times New Roman"/>
          <w:sz w:val="26"/>
          <w:szCs w:val="26"/>
        </w:rPr>
      </w:pPr>
      <w:r w:rsidRPr="00297CEA">
        <w:rPr>
          <w:rFonts w:eastAsia="Times New Roman" w:cs="Times New Roman"/>
          <w:sz w:val="26"/>
          <w:szCs w:val="26"/>
        </w:rPr>
        <w:t>P: AABBDDEE ( 150 cm ) x aabbddee ( 110cm )</w:t>
      </w:r>
    </w:p>
    <w:p w14:paraId="231FD2AB" w14:textId="77777777" w:rsidR="00813BC4" w:rsidRPr="00297CEA" w:rsidRDefault="00813BC4" w:rsidP="00813BC4">
      <w:pPr>
        <w:ind w:left="-567" w:right="-612"/>
        <w:jc w:val="both"/>
        <w:rPr>
          <w:rFonts w:eastAsia="Times New Roman" w:cs="Times New Roman"/>
          <w:sz w:val="26"/>
          <w:szCs w:val="26"/>
        </w:rPr>
      </w:pPr>
      <w:r w:rsidRPr="00297CEA">
        <w:rPr>
          <w:rFonts w:eastAsia="Times New Roman" w:cs="Times New Roman"/>
          <w:sz w:val="26"/>
          <w:szCs w:val="26"/>
        </w:rPr>
        <w:t>F</w:t>
      </w:r>
      <w:r w:rsidRPr="00297CEA">
        <w:rPr>
          <w:rFonts w:eastAsia="Times New Roman" w:cs="Times New Roman"/>
          <w:sz w:val="26"/>
          <w:szCs w:val="26"/>
          <w:vertAlign w:val="subscript"/>
        </w:rPr>
        <w:t>1</w:t>
      </w:r>
      <w:r w:rsidRPr="00297CEA">
        <w:rPr>
          <w:rFonts w:eastAsia="Times New Roman" w:cs="Times New Roman"/>
          <w:sz w:val="26"/>
          <w:szCs w:val="26"/>
        </w:rPr>
        <w:t xml:space="preserve"> : AaBbDdEe ( 130 cm )</w:t>
      </w:r>
    </w:p>
    <w:p w14:paraId="16E1A94A" w14:textId="77777777" w:rsidR="00813BC4" w:rsidRPr="00297CEA" w:rsidRDefault="00813BC4" w:rsidP="00813BC4">
      <w:pPr>
        <w:ind w:left="-567" w:right="-612"/>
        <w:jc w:val="both"/>
        <w:rPr>
          <w:rFonts w:eastAsia="Times New Roman" w:cs="Times New Roman"/>
          <w:sz w:val="26"/>
          <w:szCs w:val="26"/>
        </w:rPr>
      </w:pPr>
      <w:r w:rsidRPr="00297CEA">
        <w:rPr>
          <w:rFonts w:eastAsia="Times New Roman" w:cs="Times New Roman"/>
          <w:sz w:val="26"/>
          <w:szCs w:val="26"/>
        </w:rPr>
        <w:t>F</w:t>
      </w:r>
      <w:r w:rsidRPr="00297CEA">
        <w:rPr>
          <w:rFonts w:eastAsia="Times New Roman" w:cs="Times New Roman"/>
          <w:sz w:val="26"/>
          <w:szCs w:val="26"/>
          <w:vertAlign w:val="subscript"/>
        </w:rPr>
        <w:t>1</w:t>
      </w:r>
      <w:r w:rsidRPr="00297CEA">
        <w:rPr>
          <w:rFonts w:eastAsia="Times New Roman" w:cs="Times New Roman"/>
          <w:sz w:val="26"/>
          <w:szCs w:val="26"/>
        </w:rPr>
        <w:t xml:space="preserve"> : AaBbDdEe x AaBBDdEe thu F</w:t>
      </w:r>
      <w:r w:rsidRPr="00297CEA">
        <w:rPr>
          <w:rFonts w:eastAsia="Times New Roman" w:cs="Times New Roman"/>
          <w:sz w:val="26"/>
          <w:szCs w:val="26"/>
          <w:vertAlign w:val="subscript"/>
        </w:rPr>
        <w:t>2</w:t>
      </w:r>
      <w:r w:rsidRPr="00297CEA">
        <w:rPr>
          <w:rFonts w:eastAsia="Times New Roman" w:cs="Times New Roman"/>
          <w:sz w:val="26"/>
          <w:szCs w:val="26"/>
        </w:rPr>
        <w:t xml:space="preserve"> có loại cây cao 135 cm chiếm tỉ lệ </w:t>
      </w:r>
    </w:p>
    <w:p w14:paraId="6A283414" w14:textId="77777777" w:rsidR="00813BC4" w:rsidRPr="00297CEA" w:rsidRDefault="00813BC4" w:rsidP="00813BC4">
      <w:pPr>
        <w:ind w:left="-567" w:right="-612"/>
        <w:jc w:val="both"/>
        <w:rPr>
          <w:rFonts w:eastAsia="Times New Roman" w:cs="Times New Roman"/>
          <w:sz w:val="26"/>
          <w:szCs w:val="26"/>
        </w:rPr>
      </w:pPr>
      <w:r w:rsidRPr="00297CEA">
        <w:rPr>
          <w:rFonts w:eastAsia="Times New Roman" w:cs="Times New Roman"/>
          <w:position w:val="-24"/>
          <w:sz w:val="26"/>
          <w:szCs w:val="26"/>
        </w:rPr>
        <w:object w:dxaOrig="980" w:dyaOrig="660" w14:anchorId="7028EF3E">
          <v:shape id="_x0000_i1032" type="#_x0000_t75" style="width:48.75pt;height:33pt" o:ole="">
            <v:imagedata r:id="rId18" o:title=""/>
          </v:shape>
          <o:OLEObject Type="Embed" ProgID="Equation.DSMT4" ShapeID="_x0000_i1032" DrawAspect="Content" ObjectID="_1679677654" r:id="rId19"/>
        </w:object>
      </w:r>
      <w:r w:rsidRPr="00297CEA">
        <w:rPr>
          <w:rFonts w:eastAsia="Times New Roman" w:cs="Times New Roman"/>
          <w:sz w:val="26"/>
          <w:szCs w:val="26"/>
        </w:rPr>
        <w:t>.</w:t>
      </w:r>
    </w:p>
    <w:p w14:paraId="2362C5F3" w14:textId="77777777" w:rsidR="00813BC4" w:rsidRPr="00297CEA" w:rsidRDefault="00813BC4" w:rsidP="00813BC4">
      <w:pPr>
        <w:spacing w:after="0"/>
        <w:ind w:left="-567" w:right="-612"/>
        <w:jc w:val="both"/>
        <w:rPr>
          <w:rFonts w:cs="Times New Roman"/>
          <w:sz w:val="26"/>
          <w:szCs w:val="26"/>
        </w:rPr>
      </w:pPr>
      <w:r w:rsidRPr="00297CEA">
        <w:rPr>
          <w:rFonts w:cs="Times New Roman"/>
          <w:b/>
          <w:color w:val="0000FF"/>
          <w:sz w:val="26"/>
          <w:szCs w:val="26"/>
        </w:rPr>
        <w:t>Câu 115</w:t>
      </w:r>
      <w:r w:rsidRPr="00297CEA">
        <w:rPr>
          <w:rFonts w:cs="Times New Roman"/>
          <w:sz w:val="26"/>
          <w:szCs w:val="26"/>
        </w:rPr>
        <w:t>. Đáp án C.</w:t>
      </w:r>
    </w:p>
    <w:p w14:paraId="1F50B739" w14:textId="77777777" w:rsidR="00813BC4" w:rsidRPr="00297CEA" w:rsidRDefault="00813BC4" w:rsidP="00813BC4">
      <w:pPr>
        <w:tabs>
          <w:tab w:val="left" w:pos="142"/>
          <w:tab w:val="left" w:pos="546"/>
          <w:tab w:val="left" w:pos="1106"/>
        </w:tabs>
        <w:spacing w:after="0"/>
        <w:ind w:left="-567" w:right="-612"/>
        <w:jc w:val="both"/>
        <w:rPr>
          <w:rFonts w:eastAsia="Times New Roman" w:cs="Times New Roman"/>
          <w:sz w:val="26"/>
          <w:szCs w:val="26"/>
        </w:rPr>
      </w:pPr>
      <w:r w:rsidRPr="00297CEA">
        <w:rPr>
          <w:rFonts w:eastAsia="Times New Roman" w:cs="Times New Roman"/>
          <w:sz w:val="26"/>
          <w:szCs w:val="26"/>
        </w:rPr>
        <w:t>Chọn C.</w:t>
      </w:r>
      <w:r>
        <w:rPr>
          <w:rFonts w:eastAsia="Times New Roman" w:cs="Times New Roman"/>
          <w:sz w:val="26"/>
          <w:szCs w:val="26"/>
        </w:rPr>
        <w:t xml:space="preserve"> Phát biểu</w:t>
      </w:r>
      <w:r w:rsidRPr="00297CEA">
        <w:rPr>
          <w:rFonts w:eastAsia="Times New Roman" w:cs="Times New Roman"/>
          <w:sz w:val="26"/>
          <w:szCs w:val="26"/>
        </w:rPr>
        <w:t xml:space="preserve"> (I),(III) Đúng.</w:t>
      </w:r>
    </w:p>
    <w:p w14:paraId="7691C52B" w14:textId="77777777" w:rsidR="00813BC4" w:rsidRPr="00297CEA" w:rsidRDefault="00813BC4" w:rsidP="00813BC4">
      <w:pPr>
        <w:tabs>
          <w:tab w:val="left" w:pos="142"/>
          <w:tab w:val="left" w:pos="546"/>
          <w:tab w:val="left" w:pos="1106"/>
        </w:tabs>
        <w:spacing w:after="0"/>
        <w:ind w:left="-567" w:right="-612"/>
        <w:jc w:val="both"/>
        <w:rPr>
          <w:rFonts w:eastAsia="Times New Roman" w:cs="Times New Roman"/>
          <w:sz w:val="26"/>
          <w:szCs w:val="26"/>
        </w:rPr>
      </w:pPr>
      <w:r w:rsidRPr="00297CEA">
        <w:rPr>
          <w:rFonts w:eastAsia="Times New Roman" w:cs="Times New Roman"/>
          <w:sz w:val="26"/>
          <w:szCs w:val="26"/>
        </w:rPr>
        <w:t>(I). Đúng.</w:t>
      </w:r>
    </w:p>
    <w:p w14:paraId="5145FD0E" w14:textId="77777777" w:rsidR="00813BC4" w:rsidRPr="00297CEA" w:rsidRDefault="00813BC4" w:rsidP="00813BC4">
      <w:pPr>
        <w:tabs>
          <w:tab w:val="left" w:pos="142"/>
          <w:tab w:val="left" w:pos="546"/>
          <w:tab w:val="left" w:pos="1106"/>
        </w:tabs>
        <w:spacing w:after="0"/>
        <w:ind w:left="-567" w:right="-612"/>
        <w:jc w:val="both"/>
        <w:rPr>
          <w:rFonts w:eastAsia="Times New Roman" w:cs="Times New Roman"/>
          <w:sz w:val="26"/>
          <w:szCs w:val="26"/>
        </w:rPr>
      </w:pPr>
      <w:r w:rsidRPr="00297CEA">
        <w:rPr>
          <w:rFonts w:eastAsia="Times New Roman" w:cs="Times New Roman"/>
          <w:sz w:val="26"/>
          <w:szCs w:val="26"/>
        </w:rPr>
        <w:t>Số kiểu giao tử của cá thể mang gen AAaaBbbb = 3 x 2 = 6 ( kiểu ).</w:t>
      </w:r>
    </w:p>
    <w:p w14:paraId="0509D470" w14:textId="77777777" w:rsidR="00813BC4" w:rsidRPr="00297CEA" w:rsidRDefault="00813BC4" w:rsidP="00813BC4">
      <w:pPr>
        <w:tabs>
          <w:tab w:val="left" w:pos="142"/>
          <w:tab w:val="left" w:pos="546"/>
          <w:tab w:val="left" w:pos="1106"/>
        </w:tabs>
        <w:spacing w:after="0"/>
        <w:ind w:left="-567" w:right="-612"/>
        <w:jc w:val="both"/>
        <w:rPr>
          <w:rFonts w:eastAsia="Times New Roman" w:cs="Times New Roman"/>
          <w:sz w:val="26"/>
          <w:szCs w:val="26"/>
        </w:rPr>
      </w:pPr>
      <w:r w:rsidRPr="00297CEA">
        <w:rPr>
          <w:rFonts w:eastAsia="Times New Roman" w:cs="Times New Roman"/>
          <w:sz w:val="26"/>
          <w:szCs w:val="26"/>
        </w:rPr>
        <w:t>(II). Sai</w:t>
      </w:r>
    </w:p>
    <w:p w14:paraId="652771B3" w14:textId="77777777" w:rsidR="00813BC4" w:rsidRPr="00297CEA" w:rsidRDefault="00813BC4" w:rsidP="00813BC4">
      <w:pPr>
        <w:tabs>
          <w:tab w:val="left" w:pos="142"/>
          <w:tab w:val="left" w:pos="546"/>
          <w:tab w:val="left" w:pos="1106"/>
        </w:tabs>
        <w:spacing w:after="0"/>
        <w:ind w:left="-567" w:right="-612"/>
        <w:jc w:val="both"/>
        <w:rPr>
          <w:rFonts w:eastAsia="Times New Roman" w:cs="Times New Roman"/>
          <w:sz w:val="26"/>
          <w:szCs w:val="26"/>
        </w:rPr>
      </w:pPr>
      <w:r w:rsidRPr="00297CEA">
        <w:rPr>
          <w:rFonts w:eastAsia="Times New Roman" w:cs="Times New Roman"/>
          <w:sz w:val="26"/>
          <w:szCs w:val="26"/>
        </w:rPr>
        <w:t>P : AAaaBbbb x AAaaBbbb</w:t>
      </w:r>
    </w:p>
    <w:p w14:paraId="3541D5E4" w14:textId="77777777" w:rsidR="00813BC4" w:rsidRPr="00297CEA" w:rsidRDefault="00813BC4" w:rsidP="00813BC4">
      <w:pPr>
        <w:tabs>
          <w:tab w:val="left" w:pos="142"/>
          <w:tab w:val="left" w:pos="546"/>
          <w:tab w:val="left" w:pos="1106"/>
        </w:tabs>
        <w:spacing w:after="0"/>
        <w:ind w:left="-567" w:right="-612"/>
        <w:jc w:val="both"/>
        <w:rPr>
          <w:rFonts w:eastAsia="Times New Roman" w:cs="Times New Roman"/>
          <w:sz w:val="26"/>
          <w:szCs w:val="26"/>
        </w:rPr>
      </w:pPr>
      <w:r w:rsidRPr="00297CEA">
        <w:rPr>
          <w:rFonts w:eastAsia="Times New Roman" w:cs="Times New Roman"/>
          <w:sz w:val="26"/>
          <w:szCs w:val="26"/>
        </w:rPr>
        <w:lastRenderedPageBreak/>
        <w:t>AAaa x AAaa -&gt; aaaa= 1/36, A-= 35/36.</w:t>
      </w:r>
    </w:p>
    <w:p w14:paraId="39B75AF4" w14:textId="77777777" w:rsidR="00813BC4" w:rsidRPr="00297CEA" w:rsidRDefault="00813BC4" w:rsidP="00813BC4">
      <w:pPr>
        <w:tabs>
          <w:tab w:val="left" w:pos="142"/>
          <w:tab w:val="left" w:pos="546"/>
          <w:tab w:val="left" w:pos="1106"/>
        </w:tabs>
        <w:spacing w:after="0"/>
        <w:ind w:left="-567" w:right="-612"/>
        <w:jc w:val="both"/>
        <w:rPr>
          <w:rFonts w:eastAsia="Times New Roman" w:cs="Times New Roman"/>
          <w:sz w:val="26"/>
          <w:szCs w:val="26"/>
        </w:rPr>
      </w:pPr>
      <w:r w:rsidRPr="00297CEA">
        <w:rPr>
          <w:rFonts w:eastAsia="Times New Roman" w:cs="Times New Roman"/>
          <w:sz w:val="26"/>
          <w:szCs w:val="26"/>
        </w:rPr>
        <w:t>Bbbb x Bbbb -&gt; bbbb= 1/4, B- = 3/4.</w:t>
      </w:r>
    </w:p>
    <w:p w14:paraId="4A291549" w14:textId="77777777" w:rsidR="00813BC4" w:rsidRPr="00297CEA" w:rsidRDefault="00813BC4" w:rsidP="00813BC4">
      <w:pPr>
        <w:tabs>
          <w:tab w:val="left" w:pos="142"/>
          <w:tab w:val="left" w:pos="546"/>
          <w:tab w:val="left" w:pos="1106"/>
        </w:tabs>
        <w:spacing w:after="0"/>
        <w:ind w:left="-567" w:right="-612"/>
        <w:jc w:val="both"/>
        <w:rPr>
          <w:rFonts w:eastAsia="Times New Roman" w:cs="Times New Roman"/>
          <w:sz w:val="26"/>
          <w:szCs w:val="26"/>
        </w:rPr>
      </w:pPr>
      <w:r w:rsidRPr="00297CEA">
        <w:rPr>
          <w:rFonts w:eastAsia="Times New Roman" w:cs="Times New Roman"/>
          <w:sz w:val="26"/>
          <w:szCs w:val="26"/>
        </w:rPr>
        <w:t>Loại kiểu hình trội về 1 tính trạng :</w:t>
      </w:r>
    </w:p>
    <w:p w14:paraId="252278C6" w14:textId="77777777" w:rsidR="00813BC4" w:rsidRPr="00297CEA" w:rsidRDefault="00813BC4" w:rsidP="00813BC4">
      <w:pPr>
        <w:tabs>
          <w:tab w:val="left" w:pos="142"/>
          <w:tab w:val="left" w:pos="546"/>
          <w:tab w:val="left" w:pos="1106"/>
        </w:tabs>
        <w:spacing w:after="0"/>
        <w:ind w:left="-567" w:right="-612"/>
        <w:jc w:val="both"/>
        <w:rPr>
          <w:rFonts w:eastAsia="Times New Roman" w:cs="Times New Roman"/>
          <w:sz w:val="26"/>
          <w:szCs w:val="26"/>
        </w:rPr>
      </w:pPr>
      <w:r w:rsidRPr="00297CEA">
        <w:rPr>
          <w:rFonts w:eastAsia="Times New Roman" w:cs="Times New Roman"/>
          <w:sz w:val="26"/>
          <w:szCs w:val="26"/>
        </w:rPr>
        <w:t>A-bbbb + aaaaB-:</w:t>
      </w:r>
    </w:p>
    <w:p w14:paraId="368002F2" w14:textId="77777777" w:rsidR="00813BC4" w:rsidRPr="00297CEA" w:rsidRDefault="00813BC4" w:rsidP="00813BC4">
      <w:pPr>
        <w:tabs>
          <w:tab w:val="left" w:pos="142"/>
          <w:tab w:val="left" w:pos="546"/>
          <w:tab w:val="left" w:pos="1106"/>
        </w:tabs>
        <w:spacing w:after="0"/>
        <w:ind w:left="-567" w:right="-612"/>
        <w:jc w:val="both"/>
        <w:rPr>
          <w:rFonts w:eastAsia="Times New Roman" w:cs="Times New Roman"/>
          <w:sz w:val="26"/>
          <w:szCs w:val="26"/>
        </w:rPr>
      </w:pPr>
      <w:r w:rsidRPr="00297CEA">
        <w:rPr>
          <w:rFonts w:eastAsia="Times New Roman" w:cs="Times New Roman"/>
          <w:position w:val="-24"/>
          <w:sz w:val="26"/>
          <w:szCs w:val="26"/>
        </w:rPr>
        <w:object w:dxaOrig="3040" w:dyaOrig="620" w14:anchorId="6D6F2272">
          <v:shape id="_x0000_i1033" type="#_x0000_t75" style="width:152.25pt;height:30.75pt" o:ole="">
            <v:imagedata r:id="rId20" o:title=""/>
          </v:shape>
          <o:OLEObject Type="Embed" ProgID="Equation.DSMT4" ShapeID="_x0000_i1033" DrawAspect="Content" ObjectID="_1679677655" r:id="rId21"/>
        </w:object>
      </w:r>
    </w:p>
    <w:p w14:paraId="67FDCE89" w14:textId="77777777" w:rsidR="00813BC4" w:rsidRPr="00297CEA" w:rsidRDefault="00813BC4" w:rsidP="00813BC4">
      <w:pPr>
        <w:tabs>
          <w:tab w:val="left" w:pos="142"/>
          <w:tab w:val="left" w:pos="546"/>
          <w:tab w:val="left" w:pos="1106"/>
        </w:tabs>
        <w:spacing w:after="0"/>
        <w:ind w:left="-567" w:right="-612"/>
        <w:jc w:val="both"/>
        <w:rPr>
          <w:rFonts w:eastAsia="Times New Roman" w:cs="Times New Roman"/>
          <w:sz w:val="26"/>
          <w:szCs w:val="26"/>
        </w:rPr>
      </w:pPr>
      <w:r w:rsidRPr="00297CEA">
        <w:rPr>
          <w:rFonts w:eastAsia="Times New Roman" w:cs="Times New Roman"/>
          <w:sz w:val="26"/>
          <w:szCs w:val="26"/>
        </w:rPr>
        <w:t>(III). Đúng</w:t>
      </w:r>
    </w:p>
    <w:p w14:paraId="0EE948B2" w14:textId="77777777" w:rsidR="00813BC4" w:rsidRPr="00297CEA" w:rsidRDefault="00813BC4" w:rsidP="00813BC4">
      <w:pPr>
        <w:tabs>
          <w:tab w:val="left" w:pos="142"/>
          <w:tab w:val="left" w:pos="546"/>
          <w:tab w:val="left" w:pos="1106"/>
        </w:tabs>
        <w:spacing w:after="0"/>
        <w:ind w:left="-567" w:right="-612"/>
        <w:jc w:val="both"/>
        <w:rPr>
          <w:rFonts w:eastAsia="Times New Roman" w:cs="Times New Roman"/>
          <w:sz w:val="26"/>
          <w:szCs w:val="26"/>
        </w:rPr>
      </w:pPr>
      <w:r w:rsidRPr="00297CEA">
        <w:rPr>
          <w:rFonts w:eastAsia="Times New Roman" w:cs="Times New Roman"/>
          <w:sz w:val="26"/>
          <w:szCs w:val="26"/>
        </w:rPr>
        <w:t xml:space="preserve"> Cá thể mang kiểu gen AAaaBbbb chiếm tỉ lệ :</w:t>
      </w:r>
    </w:p>
    <w:p w14:paraId="26968FDC" w14:textId="77777777" w:rsidR="00813BC4" w:rsidRPr="00297CEA" w:rsidRDefault="00813BC4" w:rsidP="00813BC4">
      <w:pPr>
        <w:tabs>
          <w:tab w:val="left" w:pos="142"/>
          <w:tab w:val="left" w:pos="546"/>
          <w:tab w:val="left" w:pos="1106"/>
        </w:tabs>
        <w:spacing w:after="0"/>
        <w:ind w:left="-567" w:right="-612"/>
        <w:jc w:val="both"/>
        <w:rPr>
          <w:rFonts w:eastAsia="Times New Roman" w:cs="Times New Roman"/>
          <w:sz w:val="26"/>
          <w:szCs w:val="26"/>
        </w:rPr>
      </w:pPr>
      <w:r w:rsidRPr="00297CEA">
        <w:rPr>
          <w:rFonts w:eastAsia="Times New Roman" w:cs="Times New Roman"/>
          <w:position w:val="-30"/>
          <w:sz w:val="26"/>
          <w:szCs w:val="26"/>
        </w:rPr>
        <w:object w:dxaOrig="3900" w:dyaOrig="720" w14:anchorId="5B89523E">
          <v:shape id="_x0000_i1034" type="#_x0000_t75" style="width:195.75pt;height:36.75pt" o:ole="">
            <v:imagedata r:id="rId22" o:title=""/>
          </v:shape>
          <o:OLEObject Type="Embed" ProgID="Equation.DSMT4" ShapeID="_x0000_i1034" DrawAspect="Content" ObjectID="_1679677656" r:id="rId23"/>
        </w:object>
      </w:r>
    </w:p>
    <w:p w14:paraId="7919B16D" w14:textId="77777777" w:rsidR="00813BC4" w:rsidRPr="00297CEA" w:rsidRDefault="00813BC4" w:rsidP="00813BC4">
      <w:pPr>
        <w:tabs>
          <w:tab w:val="left" w:pos="142"/>
          <w:tab w:val="left" w:pos="546"/>
          <w:tab w:val="left" w:pos="1106"/>
        </w:tabs>
        <w:spacing w:after="0"/>
        <w:ind w:left="-567" w:right="-612"/>
        <w:jc w:val="both"/>
        <w:rPr>
          <w:rFonts w:eastAsia="Times New Roman" w:cs="Times New Roman"/>
          <w:sz w:val="26"/>
          <w:szCs w:val="26"/>
        </w:rPr>
      </w:pPr>
      <w:r w:rsidRPr="00297CEA">
        <w:rPr>
          <w:rFonts w:eastAsia="Times New Roman" w:cs="Times New Roman"/>
          <w:sz w:val="26"/>
          <w:szCs w:val="26"/>
        </w:rPr>
        <w:t>(IV). Sai</w:t>
      </w:r>
    </w:p>
    <w:p w14:paraId="69B89FE0" w14:textId="77777777" w:rsidR="00813BC4" w:rsidRPr="00297CEA" w:rsidRDefault="00813BC4" w:rsidP="00813BC4">
      <w:pPr>
        <w:tabs>
          <w:tab w:val="left" w:pos="142"/>
          <w:tab w:val="left" w:pos="546"/>
          <w:tab w:val="left" w:pos="1106"/>
        </w:tabs>
        <w:spacing w:after="0"/>
        <w:ind w:left="-567" w:right="-612"/>
        <w:jc w:val="both"/>
        <w:rPr>
          <w:rFonts w:eastAsia="Times New Roman" w:cs="Times New Roman"/>
          <w:sz w:val="26"/>
          <w:szCs w:val="26"/>
        </w:rPr>
      </w:pPr>
      <w:r w:rsidRPr="00297CEA">
        <w:rPr>
          <w:rFonts w:eastAsia="Times New Roman" w:cs="Times New Roman"/>
          <w:sz w:val="26"/>
          <w:szCs w:val="26"/>
        </w:rPr>
        <w:t>P: AAaaBbbb x aaaabbbb</w:t>
      </w:r>
    </w:p>
    <w:p w14:paraId="6ADA4930" w14:textId="77777777" w:rsidR="00813BC4" w:rsidRPr="00297CEA" w:rsidRDefault="00813BC4" w:rsidP="00813BC4">
      <w:pPr>
        <w:tabs>
          <w:tab w:val="left" w:pos="142"/>
          <w:tab w:val="left" w:pos="546"/>
          <w:tab w:val="left" w:pos="1106"/>
        </w:tabs>
        <w:spacing w:after="0"/>
        <w:ind w:left="-567" w:right="-612"/>
        <w:jc w:val="both"/>
        <w:rPr>
          <w:rFonts w:eastAsia="Times New Roman" w:cs="Times New Roman"/>
          <w:sz w:val="26"/>
          <w:szCs w:val="26"/>
        </w:rPr>
      </w:pPr>
      <w:r w:rsidRPr="00297CEA">
        <w:rPr>
          <w:rFonts w:eastAsia="Times New Roman" w:cs="Times New Roman"/>
          <w:sz w:val="26"/>
          <w:szCs w:val="26"/>
        </w:rPr>
        <w:t>(AAaa x aaaa ) (Bbbb x bbbb)</w:t>
      </w:r>
    </w:p>
    <w:p w14:paraId="53369718" w14:textId="77777777" w:rsidR="00813BC4" w:rsidRPr="00297CEA" w:rsidRDefault="00813BC4" w:rsidP="00813BC4">
      <w:pPr>
        <w:tabs>
          <w:tab w:val="left" w:pos="142"/>
          <w:tab w:val="left" w:pos="546"/>
          <w:tab w:val="left" w:pos="1106"/>
        </w:tabs>
        <w:spacing w:after="0"/>
        <w:ind w:left="-567" w:right="-612"/>
        <w:jc w:val="both"/>
        <w:rPr>
          <w:rFonts w:eastAsia="Times New Roman" w:cs="Times New Roman"/>
          <w:sz w:val="26"/>
          <w:szCs w:val="26"/>
        </w:rPr>
      </w:pPr>
      <w:r w:rsidRPr="00297CEA">
        <w:rPr>
          <w:rFonts w:eastAsia="Times New Roman" w:cs="Times New Roman"/>
          <w:sz w:val="26"/>
          <w:szCs w:val="26"/>
        </w:rPr>
        <w:t>- Số cá thể mang kiểu hình lặn về cả 2 tính trạng chiếm tỉ lệ</w:t>
      </w:r>
    </w:p>
    <w:p w14:paraId="704F59D8" w14:textId="77777777" w:rsidR="00813BC4" w:rsidRPr="00297CEA" w:rsidRDefault="00813BC4" w:rsidP="00813BC4">
      <w:pPr>
        <w:tabs>
          <w:tab w:val="left" w:pos="142"/>
          <w:tab w:val="left" w:pos="546"/>
          <w:tab w:val="left" w:pos="1106"/>
        </w:tabs>
        <w:spacing w:after="0"/>
        <w:ind w:left="-567" w:right="-612"/>
        <w:jc w:val="both"/>
        <w:rPr>
          <w:rFonts w:eastAsia="Times New Roman" w:cs="Times New Roman"/>
          <w:sz w:val="26"/>
          <w:szCs w:val="26"/>
        </w:rPr>
      </w:pPr>
      <w:r w:rsidRPr="00297CEA">
        <w:rPr>
          <w:rFonts w:eastAsia="Times New Roman" w:cs="Times New Roman"/>
          <w:position w:val="-24"/>
          <w:sz w:val="26"/>
          <w:szCs w:val="26"/>
        </w:rPr>
        <w:object w:dxaOrig="1060" w:dyaOrig="620" w14:anchorId="3E2504D7">
          <v:shape id="_x0000_i1035" type="#_x0000_t75" style="width:54pt;height:30.75pt" o:ole="">
            <v:imagedata r:id="rId24" o:title=""/>
          </v:shape>
          <o:OLEObject Type="Embed" ProgID="Equation.DSMT4" ShapeID="_x0000_i1035" DrawAspect="Content" ObjectID="_1679677657" r:id="rId25"/>
        </w:object>
      </w:r>
    </w:p>
    <w:p w14:paraId="2F36A36A" w14:textId="77777777" w:rsidR="00813BC4" w:rsidRPr="00297CEA" w:rsidRDefault="00813BC4" w:rsidP="00813BC4">
      <w:pPr>
        <w:tabs>
          <w:tab w:val="left" w:pos="142"/>
          <w:tab w:val="left" w:pos="546"/>
          <w:tab w:val="left" w:pos="1106"/>
        </w:tabs>
        <w:spacing w:after="0"/>
        <w:ind w:left="-567" w:right="-612"/>
        <w:jc w:val="both"/>
        <w:rPr>
          <w:rFonts w:eastAsia="Times New Roman" w:cs="Times New Roman"/>
          <w:sz w:val="26"/>
          <w:szCs w:val="26"/>
        </w:rPr>
      </w:pPr>
      <w:r w:rsidRPr="00297CEA">
        <w:rPr>
          <w:rFonts w:eastAsia="Times New Roman" w:cs="Times New Roman"/>
          <w:sz w:val="26"/>
          <w:szCs w:val="26"/>
        </w:rPr>
        <w:t>- Số cá thể mang kiểu hình trội về cả 2 tính trạng chiếm tỉ lệ:</w:t>
      </w:r>
    </w:p>
    <w:p w14:paraId="5E27DB5E" w14:textId="77777777" w:rsidR="00813BC4" w:rsidRPr="00297CEA" w:rsidRDefault="00813BC4" w:rsidP="00813BC4">
      <w:pPr>
        <w:tabs>
          <w:tab w:val="left" w:pos="142"/>
          <w:tab w:val="left" w:pos="546"/>
          <w:tab w:val="left" w:pos="1106"/>
        </w:tabs>
        <w:spacing w:after="0"/>
        <w:ind w:left="-567" w:right="-612"/>
        <w:jc w:val="both"/>
        <w:rPr>
          <w:rFonts w:eastAsia="Times New Roman" w:cs="Times New Roman"/>
          <w:sz w:val="26"/>
          <w:szCs w:val="26"/>
        </w:rPr>
      </w:pPr>
      <w:r w:rsidRPr="00297CEA">
        <w:rPr>
          <w:rFonts w:eastAsia="Times New Roman" w:cs="Times New Roman"/>
          <w:position w:val="-24"/>
          <w:sz w:val="26"/>
          <w:szCs w:val="26"/>
        </w:rPr>
        <w:object w:dxaOrig="1060" w:dyaOrig="620" w14:anchorId="2D3790A9">
          <v:shape id="_x0000_i1036" type="#_x0000_t75" style="width:54pt;height:30.75pt" o:ole="">
            <v:imagedata r:id="rId26" o:title=""/>
          </v:shape>
          <o:OLEObject Type="Embed" ProgID="Equation.DSMT4" ShapeID="_x0000_i1036" DrawAspect="Content" ObjectID="_1679677658" r:id="rId27"/>
        </w:object>
      </w:r>
    </w:p>
    <w:p w14:paraId="3A179864" w14:textId="77777777" w:rsidR="00813BC4" w:rsidRPr="00297CEA" w:rsidRDefault="00813BC4" w:rsidP="00813BC4">
      <w:pPr>
        <w:spacing w:after="0"/>
        <w:ind w:left="-567" w:right="-612"/>
        <w:jc w:val="both"/>
        <w:rPr>
          <w:rStyle w:val="Bodytext"/>
          <w:rFonts w:cs="Times New Roman"/>
          <w:lang w:eastAsia="en-US"/>
        </w:rPr>
      </w:pPr>
      <w:r w:rsidRPr="00297CEA">
        <w:rPr>
          <w:rFonts w:cs="Times New Roman"/>
          <w:b/>
          <w:color w:val="0000FF"/>
          <w:sz w:val="26"/>
          <w:szCs w:val="26"/>
        </w:rPr>
        <w:t>Câu 116</w:t>
      </w:r>
      <w:r w:rsidRPr="00297CEA">
        <w:rPr>
          <w:rFonts w:cs="Times New Roman"/>
          <w:sz w:val="26"/>
          <w:szCs w:val="26"/>
        </w:rPr>
        <w:t xml:space="preserve">. Đáp án B. </w:t>
      </w:r>
      <w:r w:rsidRPr="00297CEA">
        <w:rPr>
          <w:rStyle w:val="Bodytext"/>
          <w:lang w:eastAsia="vi-VN"/>
        </w:rPr>
        <w:t>(II), (III) Đúng.</w:t>
      </w:r>
    </w:p>
    <w:p w14:paraId="363DF5BE" w14:textId="77777777" w:rsidR="00813BC4" w:rsidRPr="00297CEA" w:rsidRDefault="00813BC4" w:rsidP="00813BC4">
      <w:pPr>
        <w:pStyle w:val="Bodytext1"/>
        <w:shd w:val="clear" w:color="auto" w:fill="auto"/>
        <w:spacing w:before="0" w:after="0" w:line="276" w:lineRule="auto"/>
        <w:ind w:left="-567" w:right="-612"/>
        <w:rPr>
          <w:rStyle w:val="Bodytext"/>
          <w:lang w:eastAsia="vi-VN"/>
        </w:rPr>
      </w:pPr>
      <w:r w:rsidRPr="00297CEA">
        <w:rPr>
          <w:rStyle w:val="Bodytext"/>
          <w:lang w:eastAsia="vi-VN"/>
        </w:rPr>
        <w:t>(I) . Sai</w:t>
      </w:r>
    </w:p>
    <w:p w14:paraId="02094375" w14:textId="77777777" w:rsidR="00813BC4" w:rsidRPr="00297CEA" w:rsidRDefault="00813BC4" w:rsidP="00813BC4">
      <w:pPr>
        <w:pStyle w:val="Bodytext1"/>
        <w:shd w:val="clear" w:color="auto" w:fill="auto"/>
        <w:spacing w:before="0" w:after="0" w:line="276" w:lineRule="auto"/>
        <w:ind w:left="-567" w:right="-612"/>
        <w:rPr>
          <w:rStyle w:val="Bodytext"/>
          <w:lang w:eastAsia="vi-VN"/>
        </w:rPr>
      </w:pPr>
      <w:r w:rsidRPr="00297CEA">
        <w:rPr>
          <w:rStyle w:val="Bodytext"/>
          <w:lang w:eastAsia="vi-VN"/>
        </w:rPr>
        <w:t xml:space="preserve">Cơ thể trên tạo tối đa số kiểu giao tử : </w:t>
      </w:r>
      <w:r w:rsidRPr="00297CEA">
        <w:rPr>
          <w:rStyle w:val="Bodytext"/>
          <w:lang w:eastAsia="vi-VN"/>
        </w:rPr>
        <w:object w:dxaOrig="760" w:dyaOrig="320" w14:anchorId="47B57418">
          <v:shape id="_x0000_i1037" type="#_x0000_t75" style="width:37.5pt;height:15.75pt" o:ole="">
            <v:imagedata r:id="rId28" o:title=""/>
          </v:shape>
          <o:OLEObject Type="Embed" ProgID="Equation.DSMT4" ShapeID="_x0000_i1037" DrawAspect="Content" ObjectID="_1679677659" r:id="rId29"/>
        </w:object>
      </w:r>
      <w:r w:rsidRPr="00297CEA">
        <w:rPr>
          <w:rStyle w:val="Bodytext"/>
          <w:lang w:eastAsia="vi-VN"/>
        </w:rPr>
        <w:t>(kiểu)</w:t>
      </w:r>
    </w:p>
    <w:p w14:paraId="386D9348" w14:textId="77777777" w:rsidR="00813BC4" w:rsidRPr="00297CEA" w:rsidRDefault="00813BC4" w:rsidP="00813BC4">
      <w:pPr>
        <w:pStyle w:val="Bodytext1"/>
        <w:shd w:val="clear" w:color="auto" w:fill="auto"/>
        <w:spacing w:before="0" w:after="0" w:line="276" w:lineRule="auto"/>
        <w:ind w:left="-567" w:right="-612"/>
        <w:rPr>
          <w:rStyle w:val="Bodytext"/>
          <w:lang w:eastAsia="vi-VN"/>
        </w:rPr>
      </w:pPr>
      <w:r w:rsidRPr="00297CEA">
        <w:rPr>
          <w:rStyle w:val="Bodytext"/>
          <w:lang w:eastAsia="vi-VN"/>
        </w:rPr>
        <w:t>(II). Đúng.</w:t>
      </w:r>
    </w:p>
    <w:p w14:paraId="5EB7F857" w14:textId="77777777" w:rsidR="00813BC4" w:rsidRPr="00297CEA" w:rsidRDefault="00813BC4" w:rsidP="00813BC4">
      <w:pPr>
        <w:pStyle w:val="Bodytext1"/>
        <w:shd w:val="clear" w:color="auto" w:fill="auto"/>
        <w:spacing w:before="0" w:after="0" w:line="276" w:lineRule="auto"/>
        <w:ind w:left="-567" w:right="-612"/>
        <w:rPr>
          <w:rStyle w:val="Bodytext"/>
          <w:lang w:eastAsia="vi-VN"/>
        </w:rPr>
      </w:pPr>
      <w:r w:rsidRPr="00297CEA">
        <w:rPr>
          <w:rStyle w:val="Bodytext"/>
          <w:lang w:eastAsia="vi-VN"/>
        </w:rPr>
        <w:t>Có 4 - 1 = 3 vị trí xảy ra trao đổi chéo tại 1 điểm.</w:t>
      </w:r>
    </w:p>
    <w:p w14:paraId="52BF0183" w14:textId="77777777" w:rsidR="00813BC4" w:rsidRPr="00297CEA" w:rsidRDefault="00813BC4" w:rsidP="00813BC4">
      <w:pPr>
        <w:pStyle w:val="Bodytext1"/>
        <w:shd w:val="clear" w:color="auto" w:fill="auto"/>
        <w:spacing w:before="0" w:after="0" w:line="276" w:lineRule="auto"/>
        <w:ind w:left="-567" w:right="-612"/>
        <w:rPr>
          <w:rStyle w:val="Bodytext"/>
          <w:lang w:eastAsia="vi-VN"/>
        </w:rPr>
      </w:pPr>
      <w:r w:rsidRPr="00297CEA">
        <w:rPr>
          <w:rStyle w:val="Bodytext"/>
          <w:lang w:eastAsia="vi-VN"/>
        </w:rPr>
        <w:t>Số kiểu giao tử tối đa :</w:t>
      </w:r>
    </w:p>
    <w:p w14:paraId="04A9EB9D" w14:textId="77777777" w:rsidR="00813BC4" w:rsidRPr="00297CEA" w:rsidRDefault="00813BC4" w:rsidP="00813BC4">
      <w:pPr>
        <w:pStyle w:val="Bodytext1"/>
        <w:shd w:val="clear" w:color="auto" w:fill="auto"/>
        <w:spacing w:before="0" w:after="0" w:line="276" w:lineRule="auto"/>
        <w:ind w:left="-567" w:right="-612"/>
        <w:rPr>
          <w:rStyle w:val="Bodytext"/>
          <w:lang w:eastAsia="vi-VN"/>
        </w:rPr>
      </w:pPr>
      <w:r w:rsidRPr="00297CEA">
        <w:rPr>
          <w:rStyle w:val="Bodytext"/>
          <w:lang w:eastAsia="vi-VN"/>
        </w:rPr>
        <w:t>+ Giao tử liên kết : 2</w:t>
      </w:r>
    </w:p>
    <w:p w14:paraId="05C0A487" w14:textId="77777777" w:rsidR="00813BC4" w:rsidRPr="00297CEA" w:rsidRDefault="00813BC4" w:rsidP="00813BC4">
      <w:pPr>
        <w:pStyle w:val="Bodytext1"/>
        <w:shd w:val="clear" w:color="auto" w:fill="auto"/>
        <w:spacing w:before="0" w:after="0" w:line="276" w:lineRule="auto"/>
        <w:ind w:left="-567" w:right="-612"/>
        <w:rPr>
          <w:rStyle w:val="Bodytext"/>
          <w:lang w:eastAsia="vi-VN"/>
        </w:rPr>
      </w:pPr>
      <w:r w:rsidRPr="00297CEA">
        <w:rPr>
          <w:rStyle w:val="Bodytext"/>
          <w:lang w:eastAsia="vi-VN"/>
        </w:rPr>
        <w:t>+ Giao tử hoán vị : 3 x 2 = 6</w:t>
      </w:r>
    </w:p>
    <w:p w14:paraId="4A749540" w14:textId="77777777" w:rsidR="00813BC4" w:rsidRPr="00297CEA" w:rsidRDefault="00813BC4" w:rsidP="00813BC4">
      <w:pPr>
        <w:pStyle w:val="Bodytext1"/>
        <w:shd w:val="clear" w:color="auto" w:fill="auto"/>
        <w:spacing w:before="0" w:after="0" w:line="276" w:lineRule="auto"/>
        <w:ind w:left="-567" w:right="-612"/>
        <w:rPr>
          <w:rStyle w:val="Bodytext"/>
          <w:lang w:eastAsia="vi-VN"/>
        </w:rPr>
      </w:pPr>
      <w:r w:rsidRPr="00297CEA">
        <w:rPr>
          <w:rStyle w:val="Bodytext"/>
          <w:lang w:eastAsia="vi-VN"/>
        </w:rPr>
        <w:t>Tổng số kiểu giao tử: 2 + 6 = 8 ( kiểu ).</w:t>
      </w:r>
    </w:p>
    <w:p w14:paraId="758E99A7" w14:textId="77777777" w:rsidR="00813BC4" w:rsidRPr="00297CEA" w:rsidRDefault="00813BC4" w:rsidP="00813BC4">
      <w:pPr>
        <w:pStyle w:val="Bodytext1"/>
        <w:shd w:val="clear" w:color="auto" w:fill="auto"/>
        <w:spacing w:before="0" w:after="0" w:line="276" w:lineRule="auto"/>
        <w:ind w:left="-567" w:right="-612"/>
        <w:rPr>
          <w:rStyle w:val="Bodytext"/>
          <w:lang w:eastAsia="vi-VN"/>
        </w:rPr>
      </w:pPr>
      <w:r w:rsidRPr="00297CEA">
        <w:rPr>
          <w:rStyle w:val="Bodytext"/>
          <w:lang w:eastAsia="vi-VN"/>
        </w:rPr>
        <w:t xml:space="preserve">(III). Đúng </w:t>
      </w:r>
    </w:p>
    <w:p w14:paraId="7AA9A0F6" w14:textId="77777777" w:rsidR="00813BC4" w:rsidRPr="00297CEA" w:rsidRDefault="00813BC4" w:rsidP="00813BC4">
      <w:pPr>
        <w:pStyle w:val="Bodytext1"/>
        <w:shd w:val="clear" w:color="auto" w:fill="auto"/>
        <w:spacing w:before="0" w:after="0" w:line="276" w:lineRule="auto"/>
        <w:ind w:left="-567" w:right="-612"/>
        <w:rPr>
          <w:rStyle w:val="Bodytext"/>
          <w:lang w:eastAsia="vi-VN"/>
        </w:rPr>
      </w:pPr>
      <w:r w:rsidRPr="00297CEA">
        <w:rPr>
          <w:rStyle w:val="Bodytext"/>
          <w:lang w:eastAsia="vi-VN"/>
        </w:rPr>
        <w:t>1 tế bào sinh tinh qua giả</w:t>
      </w:r>
      <w:r>
        <w:rPr>
          <w:rStyle w:val="Bodytext"/>
          <w:lang w:eastAsia="vi-VN"/>
        </w:rPr>
        <w:t>m phân có h</w:t>
      </w:r>
      <w:r w:rsidRPr="00297CEA">
        <w:rPr>
          <w:rStyle w:val="Bodytext"/>
          <w:lang w:eastAsia="vi-VN"/>
        </w:rPr>
        <w:t>oán vị gen tạo tối đa 4 kiểu giao tử.</w:t>
      </w:r>
    </w:p>
    <w:p w14:paraId="589102F7" w14:textId="77777777" w:rsidR="00813BC4" w:rsidRPr="00297CEA" w:rsidRDefault="00813BC4" w:rsidP="00813BC4">
      <w:pPr>
        <w:pStyle w:val="Bodytext1"/>
        <w:shd w:val="clear" w:color="auto" w:fill="auto"/>
        <w:spacing w:before="0" w:after="0" w:line="276" w:lineRule="auto"/>
        <w:ind w:left="-567" w:right="-612"/>
        <w:rPr>
          <w:rStyle w:val="Bodytext"/>
          <w:lang w:eastAsia="vi-VN"/>
        </w:rPr>
      </w:pPr>
      <w:r w:rsidRPr="00297CEA">
        <w:rPr>
          <w:rStyle w:val="Bodytext"/>
          <w:lang w:eastAsia="vi-VN"/>
        </w:rPr>
        <w:t>(IV). Sai</w:t>
      </w:r>
    </w:p>
    <w:p w14:paraId="4E2B9279" w14:textId="77777777" w:rsidR="00813BC4" w:rsidRPr="00297CEA" w:rsidRDefault="00813BC4" w:rsidP="00813BC4">
      <w:pPr>
        <w:pStyle w:val="Bodytext1"/>
        <w:shd w:val="clear" w:color="auto" w:fill="auto"/>
        <w:spacing w:before="0" w:after="0" w:line="276" w:lineRule="auto"/>
        <w:ind w:left="-567" w:right="-612"/>
        <w:rPr>
          <w:rStyle w:val="Bodytext"/>
          <w:lang w:eastAsia="vi-VN"/>
        </w:rPr>
      </w:pPr>
      <w:r w:rsidRPr="00297CEA">
        <w:rPr>
          <w:rStyle w:val="Bodytext"/>
          <w:lang w:eastAsia="vi-VN"/>
        </w:rPr>
        <w:t>17 tế bào sinh tinh qua giảm phân tạo tối đa 16 kiểu giao tử.</w:t>
      </w:r>
    </w:p>
    <w:p w14:paraId="789F1680" w14:textId="77777777" w:rsidR="00813BC4" w:rsidRPr="00297CEA" w:rsidRDefault="00813BC4" w:rsidP="00813BC4">
      <w:pPr>
        <w:spacing w:after="0"/>
        <w:ind w:left="-567" w:right="-612"/>
        <w:jc w:val="both"/>
        <w:rPr>
          <w:rFonts w:cs="Times New Roman"/>
          <w:sz w:val="26"/>
          <w:szCs w:val="26"/>
        </w:rPr>
      </w:pPr>
      <w:r w:rsidRPr="00297CEA">
        <w:rPr>
          <w:rFonts w:cs="Times New Roman"/>
          <w:b/>
          <w:color w:val="0000FF"/>
          <w:sz w:val="26"/>
          <w:szCs w:val="26"/>
        </w:rPr>
        <w:t>Câu 117</w:t>
      </w:r>
      <w:r w:rsidRPr="00297CEA">
        <w:rPr>
          <w:rFonts w:cs="Times New Roman"/>
          <w:color w:val="0000FF"/>
          <w:sz w:val="26"/>
          <w:szCs w:val="26"/>
        </w:rPr>
        <w:t xml:space="preserve">. </w:t>
      </w:r>
      <w:r w:rsidRPr="00297CEA">
        <w:rPr>
          <w:rFonts w:cs="Times New Roman"/>
          <w:sz w:val="26"/>
          <w:szCs w:val="26"/>
        </w:rPr>
        <w:t>Đáp án A.</w:t>
      </w:r>
    </w:p>
    <w:p w14:paraId="0A2F37F2" w14:textId="77777777" w:rsidR="00813BC4" w:rsidRPr="00297CEA" w:rsidRDefault="00813BC4" w:rsidP="00813BC4">
      <w:pPr>
        <w:pStyle w:val="BodyText0"/>
        <w:spacing w:line="276" w:lineRule="auto"/>
        <w:ind w:left="-567" w:right="-612"/>
        <w:rPr>
          <w:rFonts w:ascii="Times New Roman" w:hAnsi="Times New Roman"/>
          <w:szCs w:val="26"/>
        </w:rPr>
      </w:pPr>
      <w:r w:rsidRPr="00297CEA">
        <w:rPr>
          <w:rFonts w:ascii="Times New Roman" w:hAnsi="Times New Roman"/>
          <w:szCs w:val="26"/>
        </w:rPr>
        <w:t>Chọn A. (I), (II), (III) đúng.</w:t>
      </w:r>
    </w:p>
    <w:p w14:paraId="5081F3BD" w14:textId="77777777" w:rsidR="00813BC4" w:rsidRPr="00297CEA" w:rsidRDefault="00813BC4" w:rsidP="00813BC4">
      <w:pPr>
        <w:pStyle w:val="BodyText0"/>
        <w:spacing w:line="276" w:lineRule="auto"/>
        <w:ind w:left="-567" w:right="-612"/>
        <w:rPr>
          <w:rFonts w:ascii="Times New Roman" w:hAnsi="Times New Roman"/>
          <w:szCs w:val="26"/>
        </w:rPr>
      </w:pPr>
      <w:r w:rsidRPr="00297CEA">
        <w:rPr>
          <w:rFonts w:ascii="Times New Roman" w:hAnsi="Times New Roman"/>
          <w:szCs w:val="26"/>
        </w:rPr>
        <w:t>Qui ước gen:</w:t>
      </w:r>
    </w:p>
    <w:p w14:paraId="247075AD" w14:textId="77777777" w:rsidR="00813BC4" w:rsidRPr="00297CEA" w:rsidRDefault="00813BC4" w:rsidP="00813BC4">
      <w:pPr>
        <w:pStyle w:val="BodyText0"/>
        <w:spacing w:line="276" w:lineRule="auto"/>
        <w:ind w:left="-567" w:right="-612"/>
        <w:rPr>
          <w:rFonts w:ascii="Times New Roman" w:hAnsi="Times New Roman"/>
          <w:szCs w:val="26"/>
        </w:rPr>
      </w:pPr>
      <w:r w:rsidRPr="00297CEA">
        <w:rPr>
          <w:rFonts w:ascii="Times New Roman" w:hAnsi="Times New Roman"/>
          <w:szCs w:val="26"/>
        </w:rPr>
        <w:t>A-bb: tổng hợp chất H</w:t>
      </w:r>
    </w:p>
    <w:p w14:paraId="095F236D" w14:textId="77777777" w:rsidR="00813BC4" w:rsidRPr="00297CEA" w:rsidRDefault="00813BC4" w:rsidP="00813BC4">
      <w:pPr>
        <w:pStyle w:val="BodyText0"/>
        <w:spacing w:line="276" w:lineRule="auto"/>
        <w:ind w:left="-567" w:right="-612"/>
        <w:rPr>
          <w:rFonts w:ascii="Times New Roman" w:hAnsi="Times New Roman"/>
          <w:szCs w:val="26"/>
        </w:rPr>
      </w:pPr>
      <w:r w:rsidRPr="00297CEA">
        <w:rPr>
          <w:rFonts w:ascii="Times New Roman" w:hAnsi="Times New Roman"/>
          <w:szCs w:val="26"/>
        </w:rPr>
        <w:t>A-B-, aaB- : tổng hợp chất K</w:t>
      </w:r>
    </w:p>
    <w:p w14:paraId="21DEBB35" w14:textId="77777777" w:rsidR="00813BC4" w:rsidRPr="00297CEA" w:rsidRDefault="00813BC4" w:rsidP="00813BC4">
      <w:pPr>
        <w:pStyle w:val="BodyText0"/>
        <w:spacing w:line="276" w:lineRule="auto"/>
        <w:ind w:left="-567" w:right="-612"/>
        <w:rPr>
          <w:rFonts w:ascii="Times New Roman" w:hAnsi="Times New Roman"/>
          <w:szCs w:val="26"/>
        </w:rPr>
      </w:pPr>
      <w:r w:rsidRPr="00297CEA">
        <w:rPr>
          <w:rFonts w:ascii="Times New Roman" w:hAnsi="Times New Roman"/>
          <w:szCs w:val="26"/>
        </w:rPr>
        <w:t>aabb : không tổng hợp chất H, chất K.</w:t>
      </w:r>
    </w:p>
    <w:p w14:paraId="78C092FA" w14:textId="77777777" w:rsidR="00813BC4" w:rsidRPr="00297CEA" w:rsidRDefault="00813BC4" w:rsidP="00813BC4">
      <w:pPr>
        <w:pStyle w:val="BodyText0"/>
        <w:spacing w:line="276" w:lineRule="auto"/>
        <w:ind w:left="-567" w:right="-612"/>
        <w:rPr>
          <w:rFonts w:ascii="Times New Roman" w:hAnsi="Times New Roman"/>
          <w:szCs w:val="26"/>
        </w:rPr>
      </w:pPr>
      <w:r w:rsidRPr="00297CEA">
        <w:rPr>
          <w:rFonts w:ascii="Times New Roman" w:hAnsi="Times New Roman"/>
          <w:szCs w:val="26"/>
        </w:rPr>
        <w:t>(I). Đúng.</w:t>
      </w:r>
    </w:p>
    <w:p w14:paraId="0ED37FE7" w14:textId="77777777" w:rsidR="00813BC4" w:rsidRPr="00297CEA" w:rsidRDefault="00813BC4" w:rsidP="00813BC4">
      <w:pPr>
        <w:pStyle w:val="BodyText0"/>
        <w:spacing w:line="276" w:lineRule="auto"/>
        <w:ind w:left="-567" w:right="-612"/>
        <w:rPr>
          <w:rFonts w:ascii="Times New Roman" w:hAnsi="Times New Roman"/>
          <w:szCs w:val="26"/>
        </w:rPr>
      </w:pPr>
      <w:r w:rsidRPr="00297CEA">
        <w:rPr>
          <w:rFonts w:ascii="Times New Roman" w:hAnsi="Times New Roman"/>
          <w:szCs w:val="26"/>
        </w:rPr>
        <w:t xml:space="preserve"> Cho P : AaBb x AaBb -&gt; cây tổng hợp chất K ( A-B- + aaB-) = 9/16 + 3/16 = 75%</w:t>
      </w:r>
    </w:p>
    <w:p w14:paraId="62DE76CA" w14:textId="77777777" w:rsidR="00813BC4" w:rsidRPr="00297CEA" w:rsidRDefault="00813BC4" w:rsidP="00813BC4">
      <w:pPr>
        <w:pStyle w:val="BodyText0"/>
        <w:spacing w:line="276" w:lineRule="auto"/>
        <w:ind w:left="-567" w:right="-612"/>
        <w:rPr>
          <w:rFonts w:ascii="Times New Roman" w:hAnsi="Times New Roman"/>
          <w:szCs w:val="26"/>
        </w:rPr>
      </w:pPr>
      <w:r w:rsidRPr="00297CEA">
        <w:rPr>
          <w:rFonts w:ascii="Times New Roman" w:hAnsi="Times New Roman"/>
          <w:szCs w:val="26"/>
        </w:rPr>
        <w:t>(II). Đúng.</w:t>
      </w:r>
    </w:p>
    <w:p w14:paraId="0B80143A" w14:textId="77777777" w:rsidR="00813BC4" w:rsidRPr="00297CEA" w:rsidRDefault="00813BC4" w:rsidP="00813BC4">
      <w:pPr>
        <w:pStyle w:val="BodyText0"/>
        <w:spacing w:line="276" w:lineRule="auto"/>
        <w:ind w:left="-567" w:right="-612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lastRenderedPageBreak/>
        <w:t>P: Aabb x aaB</w:t>
      </w:r>
      <w:r w:rsidRPr="00297CEA">
        <w:rPr>
          <w:rFonts w:ascii="Times New Roman" w:hAnsi="Times New Roman"/>
          <w:szCs w:val="26"/>
        </w:rPr>
        <w:t xml:space="preserve">b -&gt; </w:t>
      </w:r>
      <w:r>
        <w:rPr>
          <w:rFonts w:ascii="Times New Roman" w:hAnsi="Times New Roman"/>
          <w:szCs w:val="26"/>
        </w:rPr>
        <w:t>1AaBb : 1 Aabb : 1aaBb : 1aabb ( 25% cây tổng hợp chất H : 50% cây tổng hợp chất K : 25% cây không tổng hợp chất nào ).</w:t>
      </w:r>
    </w:p>
    <w:p w14:paraId="4B94BDAD" w14:textId="77777777" w:rsidR="00813BC4" w:rsidRPr="00297CEA" w:rsidRDefault="00813BC4" w:rsidP="00813BC4">
      <w:pPr>
        <w:pStyle w:val="BodyText0"/>
        <w:spacing w:line="276" w:lineRule="auto"/>
        <w:ind w:left="-567" w:right="-612"/>
        <w:rPr>
          <w:rFonts w:ascii="Times New Roman" w:hAnsi="Times New Roman"/>
          <w:szCs w:val="26"/>
        </w:rPr>
      </w:pPr>
      <w:r w:rsidRPr="00297CEA">
        <w:rPr>
          <w:rFonts w:ascii="Times New Roman" w:hAnsi="Times New Roman"/>
          <w:szCs w:val="26"/>
        </w:rPr>
        <w:t>(III). Đúng.</w:t>
      </w:r>
    </w:p>
    <w:p w14:paraId="243D7010" w14:textId="77777777" w:rsidR="00813BC4" w:rsidRPr="00297CEA" w:rsidRDefault="00813BC4" w:rsidP="00813BC4">
      <w:pPr>
        <w:pStyle w:val="BodyText0"/>
        <w:spacing w:line="276" w:lineRule="auto"/>
        <w:ind w:left="-567" w:right="-612"/>
        <w:rPr>
          <w:rFonts w:ascii="Times New Roman" w:hAnsi="Times New Roman"/>
          <w:szCs w:val="26"/>
        </w:rPr>
      </w:pPr>
      <w:r w:rsidRPr="00297CEA">
        <w:rPr>
          <w:rFonts w:ascii="Times New Roman" w:hAnsi="Times New Roman"/>
          <w:szCs w:val="26"/>
        </w:rPr>
        <w:t>P: AaBb x aaBb -&gt; A-bb = 1/8= 12,5%.</w:t>
      </w:r>
    </w:p>
    <w:p w14:paraId="6400E3F6" w14:textId="77777777" w:rsidR="00813BC4" w:rsidRPr="00297CEA" w:rsidRDefault="00813BC4" w:rsidP="00813BC4">
      <w:pPr>
        <w:pStyle w:val="BodyText0"/>
        <w:spacing w:line="276" w:lineRule="auto"/>
        <w:ind w:left="-567" w:right="-612"/>
        <w:rPr>
          <w:rFonts w:ascii="Times New Roman" w:hAnsi="Times New Roman"/>
          <w:szCs w:val="26"/>
        </w:rPr>
      </w:pPr>
      <w:r w:rsidRPr="00297CEA">
        <w:rPr>
          <w:rFonts w:ascii="Times New Roman" w:hAnsi="Times New Roman"/>
          <w:szCs w:val="26"/>
        </w:rPr>
        <w:t xml:space="preserve">(IV). Sai </w:t>
      </w:r>
    </w:p>
    <w:p w14:paraId="11363F85" w14:textId="77777777" w:rsidR="00813BC4" w:rsidRPr="00297CEA" w:rsidRDefault="00813BC4" w:rsidP="00813BC4">
      <w:pPr>
        <w:pStyle w:val="BodyText0"/>
        <w:spacing w:line="276" w:lineRule="auto"/>
        <w:ind w:left="-567" w:right="-612"/>
        <w:rPr>
          <w:rFonts w:ascii="Times New Roman" w:hAnsi="Times New Roman"/>
          <w:szCs w:val="26"/>
        </w:rPr>
      </w:pPr>
      <w:r w:rsidRPr="00297CEA">
        <w:rPr>
          <w:rFonts w:ascii="Times New Roman" w:hAnsi="Times New Roman"/>
          <w:szCs w:val="26"/>
        </w:rPr>
        <w:t>Cây tổng hợp chất H, A-bb có thể có kiểu gen là AAbb hoặc Aabb. Khi cho giao phấn các cây này không có phép lai nào cho ra đời con có 50% cây A-bb</w:t>
      </w:r>
      <w:r>
        <w:rPr>
          <w:rFonts w:ascii="Times New Roman" w:hAnsi="Times New Roman"/>
          <w:szCs w:val="26"/>
        </w:rPr>
        <w:t>.</w:t>
      </w:r>
    </w:p>
    <w:p w14:paraId="692F7B0D" w14:textId="77777777" w:rsidR="00813BC4" w:rsidRPr="00297CEA" w:rsidRDefault="00813BC4" w:rsidP="00813BC4">
      <w:pPr>
        <w:spacing w:after="0"/>
        <w:ind w:left="-567" w:right="-612"/>
        <w:jc w:val="both"/>
        <w:rPr>
          <w:rStyle w:val="Tableofcontents"/>
          <w:rFonts w:cs="Times New Roman"/>
          <w:spacing w:val="0"/>
          <w:sz w:val="26"/>
          <w:szCs w:val="26"/>
          <w:shd w:val="clear" w:color="auto" w:fill="auto"/>
        </w:rPr>
      </w:pPr>
      <w:r w:rsidRPr="00297CEA">
        <w:rPr>
          <w:rFonts w:cs="Times New Roman"/>
          <w:b/>
          <w:color w:val="0000FF"/>
          <w:sz w:val="26"/>
          <w:szCs w:val="26"/>
        </w:rPr>
        <w:t>Câu 118</w:t>
      </w:r>
      <w:r w:rsidRPr="00297CEA">
        <w:rPr>
          <w:rFonts w:cs="Times New Roman"/>
          <w:color w:val="0000FF"/>
          <w:sz w:val="26"/>
          <w:szCs w:val="26"/>
        </w:rPr>
        <w:t xml:space="preserve">. </w:t>
      </w:r>
      <w:r w:rsidRPr="00297CEA">
        <w:rPr>
          <w:rFonts w:cs="Times New Roman"/>
          <w:sz w:val="26"/>
          <w:szCs w:val="26"/>
        </w:rPr>
        <w:t xml:space="preserve">Đáp án B. </w:t>
      </w:r>
      <w:r w:rsidRPr="00297CEA">
        <w:rPr>
          <w:rStyle w:val="Tableofcontents"/>
          <w:sz w:val="26"/>
          <w:szCs w:val="26"/>
          <w:lang w:eastAsia="vi-VN"/>
        </w:rPr>
        <w:t>(II), (IV) đúng.</w:t>
      </w:r>
    </w:p>
    <w:p w14:paraId="5D90823B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  <w:rPr>
          <w:rStyle w:val="Tableofcontents"/>
          <w:sz w:val="26"/>
          <w:szCs w:val="26"/>
          <w:lang w:eastAsia="vi-VN"/>
        </w:rPr>
      </w:pPr>
      <w:r w:rsidRPr="00297CEA">
        <w:rPr>
          <w:rStyle w:val="Tableofcontents"/>
          <w:sz w:val="26"/>
          <w:szCs w:val="26"/>
          <w:lang w:eastAsia="vi-VN"/>
        </w:rPr>
        <w:t>Xét phép lai 1 : Đỏ x Vàng -&gt; F</w:t>
      </w:r>
      <w:r w:rsidRPr="00297CEA">
        <w:rPr>
          <w:rStyle w:val="Tableofcontents"/>
          <w:sz w:val="26"/>
          <w:szCs w:val="26"/>
          <w:vertAlign w:val="subscript"/>
          <w:lang w:eastAsia="vi-VN"/>
        </w:rPr>
        <w:t>1</w:t>
      </w:r>
      <w:r w:rsidRPr="00297CEA">
        <w:rPr>
          <w:rStyle w:val="Tableofcontents"/>
          <w:sz w:val="26"/>
          <w:szCs w:val="26"/>
          <w:lang w:eastAsia="vi-VN"/>
        </w:rPr>
        <w:t xml:space="preserve"> thu được 2 đỏ : 1 vàng : 1 tím -&gt; đỏ là trội so với vàng và tím.</w:t>
      </w:r>
    </w:p>
    <w:p w14:paraId="0BE0E97A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  <w:rPr>
          <w:rStyle w:val="Tableofcontents"/>
          <w:sz w:val="26"/>
          <w:szCs w:val="26"/>
          <w:lang w:eastAsia="vi-VN"/>
        </w:rPr>
      </w:pPr>
      <w:r w:rsidRPr="00297CEA">
        <w:rPr>
          <w:rStyle w:val="Tableofcontents"/>
          <w:sz w:val="26"/>
          <w:szCs w:val="26"/>
          <w:lang w:eastAsia="vi-VN"/>
        </w:rPr>
        <w:t>Xét phép lai 2 : Vàng x tím -&gt; F</w:t>
      </w:r>
      <w:r w:rsidRPr="00297CEA">
        <w:rPr>
          <w:rStyle w:val="Tableofcontents"/>
          <w:sz w:val="26"/>
          <w:szCs w:val="26"/>
          <w:vertAlign w:val="subscript"/>
          <w:lang w:eastAsia="vi-VN"/>
        </w:rPr>
        <w:t>1</w:t>
      </w:r>
      <w:r w:rsidRPr="00297CEA">
        <w:rPr>
          <w:rStyle w:val="Tableofcontents"/>
          <w:sz w:val="26"/>
          <w:szCs w:val="26"/>
          <w:lang w:eastAsia="vi-VN"/>
        </w:rPr>
        <w:t xml:space="preserve"> thu được 2 vàng : 1 tím : 1 trắng -&gt; Vàng, tím là trội so với trắng và vàng trội so với tím.</w:t>
      </w:r>
    </w:p>
    <w:p w14:paraId="4E69B134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  <w:rPr>
          <w:rStyle w:val="Tableofcontents"/>
          <w:sz w:val="26"/>
          <w:szCs w:val="26"/>
          <w:lang w:eastAsia="vi-VN"/>
        </w:rPr>
      </w:pPr>
      <w:r w:rsidRPr="00297CEA">
        <w:rPr>
          <w:rStyle w:val="Tableofcontents"/>
          <w:sz w:val="26"/>
          <w:szCs w:val="26"/>
          <w:lang w:eastAsia="vi-VN"/>
        </w:rPr>
        <w:t>Vậy thứ tự trội lặn : Đỏ &gt; Vàng &gt; Tím &gt; Trắng.</w:t>
      </w:r>
    </w:p>
    <w:p w14:paraId="47C00775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  <w:rPr>
          <w:rStyle w:val="Tableofcontents"/>
          <w:sz w:val="26"/>
          <w:szCs w:val="26"/>
          <w:lang w:eastAsia="vi-VN"/>
        </w:rPr>
      </w:pPr>
      <w:r w:rsidRPr="00297CEA">
        <w:rPr>
          <w:rStyle w:val="Tableofcontents"/>
          <w:sz w:val="26"/>
          <w:szCs w:val="26"/>
          <w:lang w:eastAsia="vi-VN"/>
        </w:rPr>
        <w:t>Qui ước gen :</w:t>
      </w:r>
    </w:p>
    <w:p w14:paraId="2CEAFF1A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  <w:rPr>
          <w:rStyle w:val="Tableofcontents"/>
          <w:sz w:val="26"/>
          <w:szCs w:val="26"/>
          <w:lang w:eastAsia="vi-VN"/>
        </w:rPr>
      </w:pPr>
      <w:r w:rsidRPr="00297CEA">
        <w:rPr>
          <w:rStyle w:val="Tableofcontents"/>
          <w:sz w:val="26"/>
          <w:szCs w:val="26"/>
          <w:lang w:eastAsia="vi-VN"/>
        </w:rPr>
        <w:t>A</w:t>
      </w:r>
      <w:r w:rsidRPr="00297CEA">
        <w:rPr>
          <w:rStyle w:val="Tableofcontents"/>
          <w:sz w:val="26"/>
          <w:szCs w:val="26"/>
          <w:vertAlign w:val="subscript"/>
          <w:lang w:eastAsia="vi-VN"/>
        </w:rPr>
        <w:t>1</w:t>
      </w:r>
      <w:r w:rsidRPr="00297CEA">
        <w:rPr>
          <w:rStyle w:val="Tableofcontents"/>
          <w:sz w:val="26"/>
          <w:szCs w:val="26"/>
          <w:lang w:eastAsia="vi-VN"/>
        </w:rPr>
        <w:t xml:space="preserve"> : hoa đỏ</w:t>
      </w:r>
    </w:p>
    <w:p w14:paraId="4E495BFD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  <w:rPr>
          <w:rStyle w:val="Tableofcontents"/>
          <w:sz w:val="26"/>
          <w:szCs w:val="26"/>
          <w:lang w:eastAsia="vi-VN"/>
        </w:rPr>
      </w:pPr>
      <w:r w:rsidRPr="00297CEA">
        <w:rPr>
          <w:rStyle w:val="Tableofcontents"/>
          <w:sz w:val="26"/>
          <w:szCs w:val="26"/>
          <w:lang w:eastAsia="vi-VN"/>
        </w:rPr>
        <w:t>A</w:t>
      </w:r>
      <w:r w:rsidRPr="00297CEA">
        <w:rPr>
          <w:rStyle w:val="Tableofcontents"/>
          <w:sz w:val="26"/>
          <w:szCs w:val="26"/>
          <w:vertAlign w:val="subscript"/>
          <w:lang w:eastAsia="vi-VN"/>
        </w:rPr>
        <w:t>2:</w:t>
      </w:r>
      <w:r w:rsidRPr="00297CEA">
        <w:rPr>
          <w:rStyle w:val="Tableofcontents"/>
          <w:sz w:val="26"/>
          <w:szCs w:val="26"/>
          <w:lang w:eastAsia="vi-VN"/>
        </w:rPr>
        <w:t xml:space="preserve"> hoa vàng</w:t>
      </w:r>
    </w:p>
    <w:p w14:paraId="6F5AE70D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  <w:rPr>
          <w:rStyle w:val="Tableofcontents"/>
          <w:sz w:val="26"/>
          <w:szCs w:val="26"/>
          <w:lang w:eastAsia="vi-VN"/>
        </w:rPr>
      </w:pPr>
      <w:r w:rsidRPr="00297CEA">
        <w:rPr>
          <w:rStyle w:val="Tableofcontents"/>
          <w:sz w:val="26"/>
          <w:szCs w:val="26"/>
          <w:lang w:eastAsia="vi-VN"/>
        </w:rPr>
        <w:t>A</w:t>
      </w:r>
      <w:r w:rsidRPr="00297CEA">
        <w:rPr>
          <w:rStyle w:val="Tableofcontents"/>
          <w:sz w:val="26"/>
          <w:szCs w:val="26"/>
          <w:vertAlign w:val="subscript"/>
          <w:lang w:eastAsia="vi-VN"/>
        </w:rPr>
        <w:t>3</w:t>
      </w:r>
      <w:r w:rsidRPr="00297CEA">
        <w:rPr>
          <w:rStyle w:val="Tableofcontents"/>
          <w:sz w:val="26"/>
          <w:szCs w:val="26"/>
          <w:lang w:eastAsia="vi-VN"/>
        </w:rPr>
        <w:t xml:space="preserve"> : hoa tím</w:t>
      </w:r>
    </w:p>
    <w:p w14:paraId="0D5EDE61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  <w:rPr>
          <w:rStyle w:val="Tableofcontents"/>
          <w:sz w:val="26"/>
          <w:szCs w:val="26"/>
          <w:lang w:eastAsia="vi-VN"/>
        </w:rPr>
      </w:pPr>
      <w:r w:rsidRPr="00297CEA">
        <w:rPr>
          <w:rStyle w:val="Tableofcontents"/>
          <w:sz w:val="26"/>
          <w:szCs w:val="26"/>
          <w:lang w:eastAsia="vi-VN"/>
        </w:rPr>
        <w:t>A</w:t>
      </w:r>
      <w:r w:rsidRPr="00297CEA">
        <w:rPr>
          <w:rStyle w:val="Tableofcontents"/>
          <w:sz w:val="26"/>
          <w:szCs w:val="26"/>
          <w:vertAlign w:val="subscript"/>
          <w:lang w:eastAsia="vi-VN"/>
        </w:rPr>
        <w:t>4</w:t>
      </w:r>
      <w:r w:rsidRPr="00297CEA">
        <w:rPr>
          <w:rStyle w:val="Tableofcontents"/>
          <w:sz w:val="26"/>
          <w:szCs w:val="26"/>
          <w:lang w:eastAsia="vi-VN"/>
        </w:rPr>
        <w:t xml:space="preserve"> : hoa trắng</w:t>
      </w:r>
    </w:p>
    <w:p w14:paraId="0B85DE12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  <w:rPr>
          <w:rStyle w:val="Tableofcontents"/>
          <w:sz w:val="26"/>
          <w:szCs w:val="26"/>
          <w:lang w:eastAsia="vi-VN"/>
        </w:rPr>
      </w:pPr>
      <w:r w:rsidRPr="00297CEA">
        <w:rPr>
          <w:rStyle w:val="Tableofcontents"/>
          <w:sz w:val="26"/>
          <w:szCs w:val="26"/>
          <w:lang w:eastAsia="vi-VN"/>
        </w:rPr>
        <w:t>( A</w:t>
      </w:r>
      <w:r w:rsidRPr="00297CEA">
        <w:rPr>
          <w:rStyle w:val="Tableofcontents"/>
          <w:sz w:val="26"/>
          <w:szCs w:val="26"/>
          <w:vertAlign w:val="subscript"/>
          <w:lang w:eastAsia="vi-VN"/>
        </w:rPr>
        <w:t>1</w:t>
      </w:r>
      <w:r w:rsidRPr="00297CEA">
        <w:rPr>
          <w:rStyle w:val="Tableofcontents"/>
          <w:sz w:val="26"/>
          <w:szCs w:val="26"/>
          <w:lang w:eastAsia="vi-VN"/>
        </w:rPr>
        <w:t xml:space="preserve"> &gt; A</w:t>
      </w:r>
      <w:r w:rsidRPr="00297CEA">
        <w:rPr>
          <w:rStyle w:val="Tableofcontents"/>
          <w:sz w:val="26"/>
          <w:szCs w:val="26"/>
          <w:vertAlign w:val="subscript"/>
          <w:lang w:eastAsia="vi-VN"/>
        </w:rPr>
        <w:t>2</w:t>
      </w:r>
      <w:r w:rsidRPr="00297CEA">
        <w:rPr>
          <w:rStyle w:val="Tableofcontents"/>
          <w:sz w:val="26"/>
          <w:szCs w:val="26"/>
          <w:lang w:eastAsia="vi-VN"/>
        </w:rPr>
        <w:t xml:space="preserve"> &gt; A</w:t>
      </w:r>
      <w:r w:rsidRPr="00297CEA">
        <w:rPr>
          <w:rStyle w:val="Tableofcontents"/>
          <w:sz w:val="26"/>
          <w:szCs w:val="26"/>
          <w:vertAlign w:val="subscript"/>
          <w:lang w:eastAsia="vi-VN"/>
        </w:rPr>
        <w:t>3</w:t>
      </w:r>
      <w:r w:rsidRPr="00297CEA">
        <w:rPr>
          <w:rStyle w:val="Tableofcontents"/>
          <w:sz w:val="26"/>
          <w:szCs w:val="26"/>
          <w:lang w:eastAsia="vi-VN"/>
        </w:rPr>
        <w:t xml:space="preserve"> &gt; A</w:t>
      </w:r>
      <w:r w:rsidRPr="00297CEA">
        <w:rPr>
          <w:rStyle w:val="Tableofcontents"/>
          <w:sz w:val="26"/>
          <w:szCs w:val="26"/>
          <w:vertAlign w:val="subscript"/>
          <w:lang w:eastAsia="vi-VN"/>
        </w:rPr>
        <w:t>4</w:t>
      </w:r>
      <w:r w:rsidRPr="00297CEA">
        <w:rPr>
          <w:rStyle w:val="Tableofcontents"/>
          <w:sz w:val="26"/>
          <w:szCs w:val="26"/>
          <w:lang w:eastAsia="vi-VN"/>
        </w:rPr>
        <w:t>)</w:t>
      </w:r>
    </w:p>
    <w:p w14:paraId="29A5202C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  <w:rPr>
          <w:rStyle w:val="Tableofcontents"/>
          <w:sz w:val="26"/>
          <w:szCs w:val="26"/>
          <w:lang w:eastAsia="vi-VN"/>
        </w:rPr>
      </w:pPr>
      <w:r w:rsidRPr="00297CEA">
        <w:rPr>
          <w:rStyle w:val="Tableofcontents"/>
          <w:sz w:val="26"/>
          <w:szCs w:val="26"/>
          <w:lang w:eastAsia="vi-VN"/>
        </w:rPr>
        <w:t>(I). Sai</w:t>
      </w:r>
    </w:p>
    <w:p w14:paraId="3ED00456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  <w:rPr>
          <w:rStyle w:val="Tableofcontents"/>
          <w:sz w:val="26"/>
          <w:szCs w:val="26"/>
          <w:lang w:eastAsia="vi-VN"/>
        </w:rPr>
      </w:pPr>
      <w:r w:rsidRPr="00297CEA">
        <w:rPr>
          <w:rStyle w:val="Tableofcontents"/>
          <w:sz w:val="26"/>
          <w:szCs w:val="26"/>
          <w:lang w:eastAsia="vi-VN"/>
        </w:rPr>
        <w:t>Hoa vàng do 3 loại kiểu gen qui định : A</w:t>
      </w:r>
      <w:r w:rsidRPr="00297CEA">
        <w:rPr>
          <w:rStyle w:val="Tableofcontents"/>
          <w:sz w:val="26"/>
          <w:szCs w:val="26"/>
          <w:vertAlign w:val="subscript"/>
          <w:lang w:eastAsia="vi-VN"/>
        </w:rPr>
        <w:t>2</w:t>
      </w:r>
      <w:r w:rsidRPr="00297CEA">
        <w:rPr>
          <w:rStyle w:val="Tableofcontents"/>
          <w:sz w:val="26"/>
          <w:szCs w:val="26"/>
          <w:lang w:eastAsia="vi-VN"/>
        </w:rPr>
        <w:t>A</w:t>
      </w:r>
      <w:r w:rsidRPr="00297CEA">
        <w:rPr>
          <w:rStyle w:val="Tableofcontents"/>
          <w:sz w:val="26"/>
          <w:szCs w:val="26"/>
          <w:vertAlign w:val="subscript"/>
          <w:lang w:eastAsia="vi-VN"/>
        </w:rPr>
        <w:t>2</w:t>
      </w:r>
      <w:r w:rsidRPr="00297CEA">
        <w:rPr>
          <w:rStyle w:val="Tableofcontents"/>
          <w:sz w:val="26"/>
          <w:szCs w:val="26"/>
          <w:lang w:eastAsia="vi-VN"/>
        </w:rPr>
        <w:t>, A</w:t>
      </w:r>
      <w:r w:rsidRPr="00297CEA">
        <w:rPr>
          <w:rStyle w:val="Tableofcontents"/>
          <w:sz w:val="26"/>
          <w:szCs w:val="26"/>
          <w:vertAlign w:val="subscript"/>
          <w:lang w:eastAsia="vi-VN"/>
        </w:rPr>
        <w:t>2</w:t>
      </w:r>
      <w:r w:rsidRPr="00297CEA">
        <w:rPr>
          <w:rStyle w:val="Tableofcontents"/>
          <w:sz w:val="26"/>
          <w:szCs w:val="26"/>
          <w:lang w:eastAsia="vi-VN"/>
        </w:rPr>
        <w:t>A</w:t>
      </w:r>
      <w:r w:rsidRPr="00297CEA">
        <w:rPr>
          <w:rStyle w:val="Tableofcontents"/>
          <w:sz w:val="26"/>
          <w:szCs w:val="26"/>
          <w:vertAlign w:val="subscript"/>
          <w:lang w:eastAsia="vi-VN"/>
        </w:rPr>
        <w:t>3</w:t>
      </w:r>
      <w:r w:rsidRPr="00297CEA">
        <w:rPr>
          <w:rStyle w:val="Tableofcontents"/>
          <w:sz w:val="26"/>
          <w:szCs w:val="26"/>
          <w:lang w:eastAsia="vi-VN"/>
        </w:rPr>
        <w:t>, A</w:t>
      </w:r>
      <w:r w:rsidRPr="00297CEA">
        <w:rPr>
          <w:rStyle w:val="Tableofcontents"/>
          <w:sz w:val="26"/>
          <w:szCs w:val="26"/>
          <w:vertAlign w:val="subscript"/>
          <w:lang w:eastAsia="vi-VN"/>
        </w:rPr>
        <w:t>2</w:t>
      </w:r>
      <w:r w:rsidRPr="00297CEA">
        <w:rPr>
          <w:rStyle w:val="Tableofcontents"/>
          <w:sz w:val="26"/>
          <w:szCs w:val="26"/>
          <w:lang w:eastAsia="vi-VN"/>
        </w:rPr>
        <w:t>A</w:t>
      </w:r>
      <w:r w:rsidRPr="00297CEA">
        <w:rPr>
          <w:rStyle w:val="Tableofcontents"/>
          <w:sz w:val="26"/>
          <w:szCs w:val="26"/>
          <w:vertAlign w:val="subscript"/>
          <w:lang w:eastAsia="vi-VN"/>
        </w:rPr>
        <w:t>4</w:t>
      </w:r>
      <w:r w:rsidRPr="00297CEA">
        <w:rPr>
          <w:rStyle w:val="Tableofcontents"/>
          <w:sz w:val="26"/>
          <w:szCs w:val="26"/>
          <w:lang w:eastAsia="vi-VN"/>
        </w:rPr>
        <w:t>.</w:t>
      </w:r>
    </w:p>
    <w:p w14:paraId="4D43349A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  <w:rPr>
          <w:rStyle w:val="Tableofcontents"/>
          <w:sz w:val="26"/>
          <w:szCs w:val="26"/>
          <w:lang w:eastAsia="vi-VN"/>
        </w:rPr>
      </w:pPr>
      <w:r w:rsidRPr="00297CEA">
        <w:rPr>
          <w:rStyle w:val="Tableofcontents"/>
          <w:sz w:val="26"/>
          <w:szCs w:val="26"/>
          <w:lang w:eastAsia="vi-VN"/>
        </w:rPr>
        <w:t>(II). Đúng.</w:t>
      </w:r>
    </w:p>
    <w:p w14:paraId="2645DE39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  <w:rPr>
          <w:rStyle w:val="Tableofcontents"/>
          <w:sz w:val="26"/>
          <w:szCs w:val="26"/>
          <w:lang w:eastAsia="vi-VN"/>
        </w:rPr>
      </w:pPr>
      <w:r w:rsidRPr="00297CEA">
        <w:rPr>
          <w:rStyle w:val="Tableofcontents"/>
          <w:sz w:val="26"/>
          <w:szCs w:val="26"/>
          <w:lang w:eastAsia="vi-VN"/>
        </w:rPr>
        <w:t>P</w:t>
      </w:r>
      <w:r w:rsidRPr="00297CEA">
        <w:rPr>
          <w:rStyle w:val="Tableofcontents"/>
          <w:sz w:val="26"/>
          <w:szCs w:val="26"/>
          <w:vertAlign w:val="subscript"/>
          <w:lang w:eastAsia="vi-VN"/>
        </w:rPr>
        <w:t>2</w:t>
      </w:r>
      <w:r w:rsidRPr="00297CEA">
        <w:rPr>
          <w:rStyle w:val="Tableofcontents"/>
          <w:sz w:val="26"/>
          <w:szCs w:val="26"/>
          <w:lang w:eastAsia="vi-VN"/>
        </w:rPr>
        <w:t>: A</w:t>
      </w:r>
      <w:r w:rsidRPr="00297CEA">
        <w:rPr>
          <w:rStyle w:val="Tableofcontents"/>
          <w:sz w:val="26"/>
          <w:szCs w:val="26"/>
          <w:lang w:eastAsia="vi-VN"/>
        </w:rPr>
        <w:softHyphen/>
      </w:r>
      <w:r w:rsidRPr="00297CEA">
        <w:rPr>
          <w:rStyle w:val="Tableofcontents"/>
          <w:sz w:val="26"/>
          <w:szCs w:val="26"/>
          <w:vertAlign w:val="subscript"/>
          <w:lang w:eastAsia="vi-VN"/>
        </w:rPr>
        <w:t>2</w:t>
      </w:r>
      <w:r w:rsidRPr="00297CEA">
        <w:rPr>
          <w:rStyle w:val="Tableofcontents"/>
          <w:sz w:val="26"/>
          <w:szCs w:val="26"/>
          <w:lang w:eastAsia="vi-VN"/>
        </w:rPr>
        <w:t>A</w:t>
      </w:r>
      <w:r w:rsidRPr="00297CEA">
        <w:rPr>
          <w:rStyle w:val="Tableofcontents"/>
          <w:sz w:val="26"/>
          <w:szCs w:val="26"/>
          <w:vertAlign w:val="subscript"/>
          <w:lang w:eastAsia="vi-VN"/>
        </w:rPr>
        <w:t>4</w:t>
      </w:r>
      <w:r w:rsidRPr="00297CEA">
        <w:rPr>
          <w:rStyle w:val="Tableofcontents"/>
          <w:sz w:val="26"/>
          <w:szCs w:val="26"/>
          <w:lang w:eastAsia="vi-VN"/>
        </w:rPr>
        <w:t xml:space="preserve"> ( hoa vàng ) x A</w:t>
      </w:r>
      <w:r w:rsidRPr="00297CEA">
        <w:rPr>
          <w:rStyle w:val="Tableofcontents"/>
          <w:sz w:val="26"/>
          <w:szCs w:val="26"/>
          <w:vertAlign w:val="subscript"/>
          <w:lang w:eastAsia="vi-VN"/>
        </w:rPr>
        <w:t>3</w:t>
      </w:r>
      <w:r w:rsidRPr="00297CEA">
        <w:rPr>
          <w:rStyle w:val="Tableofcontents"/>
          <w:sz w:val="26"/>
          <w:szCs w:val="26"/>
          <w:vertAlign w:val="subscript"/>
          <w:lang w:eastAsia="vi-VN"/>
        </w:rPr>
        <w:softHyphen/>
      </w:r>
      <w:r w:rsidRPr="00297CEA">
        <w:rPr>
          <w:rStyle w:val="Tableofcontents"/>
          <w:sz w:val="26"/>
          <w:szCs w:val="26"/>
          <w:lang w:eastAsia="vi-VN"/>
        </w:rPr>
        <w:t>A</w:t>
      </w:r>
      <w:r w:rsidRPr="00297CEA">
        <w:rPr>
          <w:rStyle w:val="Tableofcontents"/>
          <w:sz w:val="26"/>
          <w:szCs w:val="26"/>
          <w:vertAlign w:val="subscript"/>
          <w:lang w:eastAsia="vi-VN"/>
        </w:rPr>
        <w:t>4</w:t>
      </w:r>
      <w:r w:rsidRPr="00297CEA">
        <w:rPr>
          <w:rStyle w:val="Tableofcontents"/>
          <w:sz w:val="26"/>
          <w:szCs w:val="26"/>
          <w:lang w:eastAsia="vi-VN"/>
        </w:rPr>
        <w:t xml:space="preserve"> ( hoa tím )</w:t>
      </w:r>
    </w:p>
    <w:p w14:paraId="616B0839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  <w:rPr>
          <w:rStyle w:val="Tableofcontents"/>
          <w:sz w:val="26"/>
          <w:szCs w:val="26"/>
          <w:lang w:eastAsia="vi-VN"/>
        </w:rPr>
      </w:pPr>
      <w:r w:rsidRPr="00297CEA">
        <w:rPr>
          <w:rStyle w:val="Tableofcontents"/>
          <w:sz w:val="26"/>
          <w:szCs w:val="26"/>
          <w:lang w:eastAsia="vi-VN"/>
        </w:rPr>
        <w:t>Khi đem cây hoa vàng ở P</w:t>
      </w:r>
      <w:r w:rsidRPr="00297CEA">
        <w:rPr>
          <w:rStyle w:val="Tableofcontents"/>
          <w:sz w:val="26"/>
          <w:szCs w:val="26"/>
          <w:vertAlign w:val="subscript"/>
          <w:lang w:eastAsia="vi-VN"/>
        </w:rPr>
        <w:t>2</w:t>
      </w:r>
      <w:r w:rsidRPr="00297CEA">
        <w:rPr>
          <w:rStyle w:val="Tableofcontents"/>
          <w:sz w:val="26"/>
          <w:szCs w:val="26"/>
          <w:lang w:eastAsia="vi-VN"/>
        </w:rPr>
        <w:t xml:space="preserve"> giao phấn cây hoa trắng : P : A</w:t>
      </w:r>
      <w:r w:rsidRPr="00297CEA">
        <w:rPr>
          <w:rStyle w:val="Tableofcontents"/>
          <w:sz w:val="26"/>
          <w:szCs w:val="26"/>
          <w:vertAlign w:val="subscript"/>
          <w:lang w:eastAsia="vi-VN"/>
        </w:rPr>
        <w:t>2</w:t>
      </w:r>
      <w:r w:rsidRPr="00297CEA">
        <w:rPr>
          <w:rStyle w:val="Tableofcontents"/>
          <w:sz w:val="26"/>
          <w:szCs w:val="26"/>
          <w:lang w:eastAsia="vi-VN"/>
        </w:rPr>
        <w:t>A</w:t>
      </w:r>
      <w:r w:rsidRPr="00297CEA">
        <w:rPr>
          <w:rStyle w:val="Tableofcontents"/>
          <w:sz w:val="26"/>
          <w:szCs w:val="26"/>
          <w:vertAlign w:val="subscript"/>
          <w:lang w:eastAsia="vi-VN"/>
        </w:rPr>
        <w:t>4</w:t>
      </w:r>
      <w:r w:rsidRPr="00297CEA">
        <w:rPr>
          <w:rStyle w:val="Tableofcontents"/>
          <w:sz w:val="26"/>
          <w:szCs w:val="26"/>
          <w:lang w:eastAsia="vi-VN"/>
        </w:rPr>
        <w:t xml:space="preserve"> x A</w:t>
      </w:r>
      <w:r w:rsidRPr="00297CEA">
        <w:rPr>
          <w:rStyle w:val="Tableofcontents"/>
          <w:sz w:val="26"/>
          <w:szCs w:val="26"/>
          <w:vertAlign w:val="subscript"/>
          <w:lang w:eastAsia="vi-VN"/>
        </w:rPr>
        <w:t>4</w:t>
      </w:r>
      <w:r w:rsidRPr="00297CEA">
        <w:rPr>
          <w:rStyle w:val="Tableofcontents"/>
          <w:sz w:val="26"/>
          <w:szCs w:val="26"/>
          <w:lang w:eastAsia="vi-VN"/>
        </w:rPr>
        <w:t>A</w:t>
      </w:r>
      <w:r w:rsidRPr="00297CEA">
        <w:rPr>
          <w:rStyle w:val="Tableofcontents"/>
          <w:sz w:val="26"/>
          <w:szCs w:val="26"/>
          <w:vertAlign w:val="subscript"/>
          <w:lang w:eastAsia="vi-VN"/>
        </w:rPr>
        <w:t>4</w:t>
      </w:r>
      <w:r w:rsidRPr="00297CEA">
        <w:rPr>
          <w:rStyle w:val="Tableofcontents"/>
          <w:sz w:val="26"/>
          <w:szCs w:val="26"/>
          <w:lang w:eastAsia="vi-VN"/>
        </w:rPr>
        <w:t xml:space="preserve"> thu được đời con có số cây hoa vàng chiếm tỉ lệ 50%.</w:t>
      </w:r>
    </w:p>
    <w:p w14:paraId="6227528A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  <w:rPr>
          <w:rStyle w:val="Tableofcontents"/>
          <w:sz w:val="26"/>
          <w:szCs w:val="26"/>
          <w:lang w:eastAsia="vi-VN"/>
        </w:rPr>
      </w:pPr>
      <w:r w:rsidRPr="00297CEA">
        <w:rPr>
          <w:rStyle w:val="Tableofcontents"/>
          <w:sz w:val="26"/>
          <w:szCs w:val="26"/>
          <w:lang w:eastAsia="vi-VN"/>
        </w:rPr>
        <w:t>(III). Sai.</w:t>
      </w:r>
    </w:p>
    <w:p w14:paraId="19965E30" w14:textId="77777777" w:rsidR="00813BC4" w:rsidRPr="00297CEA" w:rsidRDefault="00813BC4" w:rsidP="00813BC4">
      <w:pPr>
        <w:pStyle w:val="Bodytext1"/>
        <w:shd w:val="clear" w:color="auto" w:fill="auto"/>
        <w:spacing w:before="0" w:after="0" w:line="276" w:lineRule="auto"/>
        <w:ind w:left="-567" w:right="-612"/>
        <w:rPr>
          <w:rStyle w:val="Bodytext"/>
          <w:rFonts w:eastAsia="Arial Unicode MS"/>
          <w:lang w:eastAsia="vi-VN"/>
        </w:rPr>
      </w:pPr>
      <w:r w:rsidRPr="00297CEA">
        <w:rPr>
          <w:rStyle w:val="Bodytext"/>
          <w:rFonts w:eastAsia="Arial Unicode MS"/>
          <w:lang w:eastAsia="vi-VN"/>
        </w:rPr>
        <w:t>Ở PL1 đem cây hoa đỏ giao phấn với cây hoa vàng, F</w:t>
      </w:r>
      <w:r w:rsidRPr="00297CEA">
        <w:rPr>
          <w:rStyle w:val="Bodytext"/>
          <w:rFonts w:eastAsia="Arial Unicode MS"/>
          <w:vertAlign w:val="subscript"/>
          <w:lang w:eastAsia="vi-VN"/>
        </w:rPr>
        <w:t>1</w:t>
      </w:r>
      <w:r w:rsidRPr="00297CEA">
        <w:rPr>
          <w:rStyle w:val="Bodytext"/>
          <w:rFonts w:eastAsia="Arial Unicode MS"/>
          <w:lang w:eastAsia="vi-VN"/>
        </w:rPr>
        <w:t xml:space="preserve"> thu được kiểu hình phân li theo tỉ lệ : 2 hoa đỏ : 1 hoa vàng : 1 hoa tím. Có tối đa 3 sơ đồ lai thu được kết quả trên</w:t>
      </w:r>
    </w:p>
    <w:p w14:paraId="38A81A0D" w14:textId="77777777" w:rsidR="00813BC4" w:rsidRPr="00297CEA" w:rsidRDefault="00813BC4" w:rsidP="00813BC4">
      <w:pPr>
        <w:pStyle w:val="Bodytext1"/>
        <w:shd w:val="clear" w:color="auto" w:fill="auto"/>
        <w:spacing w:before="0" w:after="0" w:line="276" w:lineRule="auto"/>
        <w:ind w:left="-567" w:right="-612"/>
        <w:rPr>
          <w:rStyle w:val="Bodytext"/>
          <w:rFonts w:eastAsia="Arial Unicode MS"/>
          <w:vertAlign w:val="subscript"/>
          <w:lang w:eastAsia="vi-VN"/>
        </w:rPr>
      </w:pPr>
      <w:r w:rsidRPr="00297CEA">
        <w:rPr>
          <w:rStyle w:val="Bodytext"/>
          <w:rFonts w:eastAsia="Arial Unicode MS"/>
          <w:lang w:eastAsia="vi-VN"/>
        </w:rPr>
        <w:t>P: A</w:t>
      </w:r>
      <w:r w:rsidRPr="00297CEA">
        <w:rPr>
          <w:rStyle w:val="Bodytext"/>
          <w:rFonts w:eastAsia="Arial Unicode MS"/>
          <w:vertAlign w:val="subscript"/>
          <w:lang w:eastAsia="vi-VN"/>
        </w:rPr>
        <w:t>1</w:t>
      </w:r>
      <w:r w:rsidRPr="00297CEA">
        <w:rPr>
          <w:rStyle w:val="Bodytext"/>
          <w:rFonts w:eastAsia="Arial Unicode MS"/>
          <w:lang w:eastAsia="vi-VN"/>
        </w:rPr>
        <w:t>A</w:t>
      </w:r>
      <w:r w:rsidRPr="00297CEA">
        <w:rPr>
          <w:rStyle w:val="Bodytext"/>
          <w:rFonts w:eastAsia="Arial Unicode MS"/>
          <w:vertAlign w:val="subscript"/>
          <w:lang w:eastAsia="vi-VN"/>
        </w:rPr>
        <w:t>4</w:t>
      </w:r>
      <w:r w:rsidRPr="00297CEA">
        <w:rPr>
          <w:rStyle w:val="Bodytext"/>
          <w:rFonts w:eastAsia="Arial Unicode MS"/>
          <w:lang w:eastAsia="vi-VN"/>
        </w:rPr>
        <w:t xml:space="preserve"> x A</w:t>
      </w:r>
      <w:r w:rsidRPr="00297CEA">
        <w:rPr>
          <w:rStyle w:val="Bodytext"/>
          <w:rFonts w:eastAsia="Arial Unicode MS"/>
          <w:vertAlign w:val="subscript"/>
          <w:lang w:eastAsia="vi-VN"/>
        </w:rPr>
        <w:t>2</w:t>
      </w:r>
      <w:r w:rsidRPr="00297CEA">
        <w:rPr>
          <w:rStyle w:val="Bodytext"/>
          <w:rFonts w:eastAsia="Arial Unicode MS"/>
          <w:lang w:eastAsia="vi-VN"/>
        </w:rPr>
        <w:t>A</w:t>
      </w:r>
      <w:r w:rsidRPr="00297CEA">
        <w:rPr>
          <w:rStyle w:val="Bodytext"/>
          <w:rFonts w:eastAsia="Arial Unicode MS"/>
          <w:vertAlign w:val="subscript"/>
          <w:lang w:eastAsia="vi-VN"/>
        </w:rPr>
        <w:t>3</w:t>
      </w:r>
    </w:p>
    <w:p w14:paraId="23FC2A8F" w14:textId="77777777" w:rsidR="00813BC4" w:rsidRPr="00297CEA" w:rsidRDefault="00813BC4" w:rsidP="00813BC4">
      <w:pPr>
        <w:pStyle w:val="Bodytext1"/>
        <w:shd w:val="clear" w:color="auto" w:fill="auto"/>
        <w:spacing w:before="0" w:after="0" w:line="276" w:lineRule="auto"/>
        <w:ind w:left="-567" w:right="-612"/>
        <w:rPr>
          <w:rStyle w:val="Bodytext"/>
          <w:rFonts w:eastAsia="Arial Unicode MS"/>
          <w:vertAlign w:val="subscript"/>
          <w:lang w:eastAsia="vi-VN"/>
        </w:rPr>
      </w:pPr>
      <w:r w:rsidRPr="00297CEA">
        <w:rPr>
          <w:rStyle w:val="Bodytext"/>
          <w:rFonts w:eastAsia="Arial Unicode MS"/>
          <w:lang w:eastAsia="vi-VN"/>
        </w:rPr>
        <w:t>P: A</w:t>
      </w:r>
      <w:r w:rsidRPr="00297CEA">
        <w:rPr>
          <w:rStyle w:val="Bodytext"/>
          <w:rFonts w:eastAsia="Arial Unicode MS"/>
          <w:vertAlign w:val="subscript"/>
          <w:lang w:eastAsia="vi-VN"/>
        </w:rPr>
        <w:t>1</w:t>
      </w:r>
      <w:r w:rsidRPr="00297CEA">
        <w:rPr>
          <w:rStyle w:val="Bodytext"/>
          <w:rFonts w:eastAsia="Arial Unicode MS"/>
          <w:lang w:eastAsia="vi-VN"/>
        </w:rPr>
        <w:t>A</w:t>
      </w:r>
      <w:r w:rsidRPr="00297CEA">
        <w:rPr>
          <w:rStyle w:val="Bodytext"/>
          <w:rFonts w:eastAsia="Arial Unicode MS"/>
          <w:vertAlign w:val="subscript"/>
          <w:lang w:eastAsia="vi-VN"/>
        </w:rPr>
        <w:t>3</w:t>
      </w:r>
      <w:r w:rsidRPr="00297CEA">
        <w:rPr>
          <w:rStyle w:val="Bodytext"/>
          <w:rFonts w:eastAsia="Arial Unicode MS"/>
          <w:lang w:eastAsia="vi-VN"/>
        </w:rPr>
        <w:t xml:space="preserve"> x A</w:t>
      </w:r>
      <w:r w:rsidRPr="00297CEA">
        <w:rPr>
          <w:rStyle w:val="Bodytext"/>
          <w:rFonts w:eastAsia="Arial Unicode MS"/>
          <w:vertAlign w:val="subscript"/>
          <w:lang w:eastAsia="vi-VN"/>
        </w:rPr>
        <w:t>2</w:t>
      </w:r>
      <w:r w:rsidRPr="00297CEA">
        <w:rPr>
          <w:rStyle w:val="Bodytext"/>
          <w:rFonts w:eastAsia="Arial Unicode MS"/>
          <w:lang w:eastAsia="vi-VN"/>
        </w:rPr>
        <w:t>A</w:t>
      </w:r>
      <w:r w:rsidRPr="00297CEA">
        <w:rPr>
          <w:rStyle w:val="Bodytext"/>
          <w:rFonts w:eastAsia="Arial Unicode MS"/>
          <w:vertAlign w:val="subscript"/>
          <w:lang w:eastAsia="vi-VN"/>
        </w:rPr>
        <w:t>4</w:t>
      </w:r>
    </w:p>
    <w:p w14:paraId="1BF96E84" w14:textId="77777777" w:rsidR="00813BC4" w:rsidRPr="00297CEA" w:rsidRDefault="00813BC4" w:rsidP="00813BC4">
      <w:pPr>
        <w:pStyle w:val="Bodytext1"/>
        <w:shd w:val="clear" w:color="auto" w:fill="auto"/>
        <w:spacing w:before="0" w:after="0" w:line="276" w:lineRule="auto"/>
        <w:ind w:left="-567" w:right="-612"/>
        <w:rPr>
          <w:rStyle w:val="Bodytext"/>
          <w:rFonts w:eastAsia="Arial Unicode MS"/>
          <w:vertAlign w:val="subscript"/>
          <w:lang w:eastAsia="vi-VN"/>
        </w:rPr>
      </w:pPr>
      <w:r w:rsidRPr="00297CEA">
        <w:rPr>
          <w:rStyle w:val="Bodytext"/>
          <w:rFonts w:eastAsia="Arial Unicode MS"/>
          <w:lang w:eastAsia="vi-VN"/>
        </w:rPr>
        <w:t>P: A</w:t>
      </w:r>
      <w:r w:rsidRPr="00297CEA">
        <w:rPr>
          <w:rStyle w:val="Bodytext"/>
          <w:rFonts w:eastAsia="Arial Unicode MS"/>
          <w:vertAlign w:val="subscript"/>
          <w:lang w:eastAsia="vi-VN"/>
        </w:rPr>
        <w:t>1</w:t>
      </w:r>
      <w:r w:rsidRPr="00297CEA">
        <w:rPr>
          <w:rStyle w:val="Bodytext"/>
          <w:rFonts w:eastAsia="Arial Unicode MS"/>
          <w:lang w:eastAsia="vi-VN"/>
        </w:rPr>
        <w:t>A</w:t>
      </w:r>
      <w:r w:rsidRPr="00297CEA">
        <w:rPr>
          <w:rStyle w:val="Bodytext"/>
          <w:rFonts w:eastAsia="Arial Unicode MS"/>
          <w:vertAlign w:val="subscript"/>
          <w:lang w:eastAsia="vi-VN"/>
        </w:rPr>
        <w:t>3</w:t>
      </w:r>
      <w:r w:rsidRPr="00297CEA">
        <w:rPr>
          <w:rStyle w:val="Bodytext"/>
          <w:rFonts w:eastAsia="Arial Unicode MS"/>
          <w:lang w:eastAsia="vi-VN"/>
        </w:rPr>
        <w:t xml:space="preserve"> x A</w:t>
      </w:r>
      <w:r w:rsidRPr="00297CEA">
        <w:rPr>
          <w:rStyle w:val="Bodytext"/>
          <w:rFonts w:eastAsia="Arial Unicode MS"/>
          <w:vertAlign w:val="subscript"/>
          <w:lang w:eastAsia="vi-VN"/>
        </w:rPr>
        <w:t>2</w:t>
      </w:r>
      <w:r w:rsidRPr="00297CEA">
        <w:rPr>
          <w:rStyle w:val="Bodytext"/>
          <w:rFonts w:eastAsia="Arial Unicode MS"/>
          <w:lang w:eastAsia="vi-VN"/>
        </w:rPr>
        <w:t>A</w:t>
      </w:r>
      <w:r>
        <w:rPr>
          <w:rStyle w:val="Bodytext"/>
          <w:rFonts w:eastAsia="Arial Unicode MS"/>
          <w:vertAlign w:val="subscript"/>
          <w:lang w:eastAsia="vi-VN"/>
        </w:rPr>
        <w:t>3</w:t>
      </w:r>
    </w:p>
    <w:p w14:paraId="4B118B21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  <w:rPr>
          <w:rStyle w:val="Tableofcontents"/>
          <w:sz w:val="26"/>
          <w:szCs w:val="26"/>
          <w:lang w:eastAsia="vi-VN"/>
        </w:rPr>
      </w:pPr>
      <w:r w:rsidRPr="00297CEA">
        <w:rPr>
          <w:rStyle w:val="Tableofcontents"/>
          <w:sz w:val="26"/>
          <w:szCs w:val="26"/>
          <w:lang w:eastAsia="vi-VN"/>
        </w:rPr>
        <w:t>(IV). Đúng.</w:t>
      </w:r>
    </w:p>
    <w:p w14:paraId="7B134E45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  <w:rPr>
          <w:rStyle w:val="Tableofcontents"/>
          <w:sz w:val="26"/>
          <w:szCs w:val="26"/>
          <w:lang w:eastAsia="vi-VN"/>
        </w:rPr>
      </w:pPr>
      <w:r w:rsidRPr="00297CEA">
        <w:rPr>
          <w:rStyle w:val="Tableofcontents"/>
          <w:sz w:val="26"/>
          <w:szCs w:val="26"/>
          <w:lang w:eastAsia="vi-VN"/>
        </w:rPr>
        <w:t>P: A</w:t>
      </w:r>
      <w:r w:rsidRPr="00297CEA">
        <w:rPr>
          <w:rStyle w:val="Tableofcontents"/>
          <w:sz w:val="26"/>
          <w:szCs w:val="26"/>
          <w:lang w:eastAsia="vi-VN"/>
        </w:rPr>
        <w:softHyphen/>
      </w:r>
      <w:r w:rsidRPr="00297CEA">
        <w:rPr>
          <w:rStyle w:val="Tableofcontents"/>
          <w:sz w:val="26"/>
          <w:szCs w:val="26"/>
          <w:vertAlign w:val="subscript"/>
          <w:lang w:eastAsia="vi-VN"/>
        </w:rPr>
        <w:t>2</w:t>
      </w:r>
      <w:r w:rsidRPr="00297CEA">
        <w:rPr>
          <w:rStyle w:val="Tableofcontents"/>
          <w:sz w:val="26"/>
          <w:szCs w:val="26"/>
          <w:lang w:eastAsia="vi-VN"/>
        </w:rPr>
        <w:t>A</w:t>
      </w:r>
      <w:r w:rsidRPr="00297CEA">
        <w:rPr>
          <w:rStyle w:val="Tableofcontents"/>
          <w:sz w:val="26"/>
          <w:szCs w:val="26"/>
          <w:vertAlign w:val="subscript"/>
          <w:lang w:eastAsia="vi-VN"/>
        </w:rPr>
        <w:t xml:space="preserve">4 </w:t>
      </w:r>
      <w:r w:rsidRPr="00297CEA">
        <w:rPr>
          <w:rStyle w:val="Tableofcontents"/>
          <w:sz w:val="26"/>
          <w:szCs w:val="26"/>
          <w:lang w:eastAsia="vi-VN"/>
        </w:rPr>
        <w:t xml:space="preserve"> x A</w:t>
      </w:r>
      <w:r w:rsidRPr="00297CEA">
        <w:rPr>
          <w:rStyle w:val="Tableofcontents"/>
          <w:sz w:val="26"/>
          <w:szCs w:val="26"/>
          <w:vertAlign w:val="subscript"/>
          <w:lang w:eastAsia="vi-VN"/>
        </w:rPr>
        <w:t>2</w:t>
      </w:r>
      <w:r w:rsidRPr="00297CEA">
        <w:rPr>
          <w:rStyle w:val="Tableofcontents"/>
          <w:sz w:val="26"/>
          <w:szCs w:val="26"/>
          <w:lang w:eastAsia="vi-VN"/>
        </w:rPr>
        <w:t>A</w:t>
      </w:r>
      <w:r w:rsidRPr="00297CEA">
        <w:rPr>
          <w:rStyle w:val="Tableofcontents"/>
          <w:sz w:val="26"/>
          <w:szCs w:val="26"/>
          <w:vertAlign w:val="subscript"/>
          <w:lang w:eastAsia="vi-VN"/>
        </w:rPr>
        <w:t>3</w:t>
      </w:r>
      <w:r w:rsidRPr="00297CEA">
        <w:rPr>
          <w:rStyle w:val="Tableofcontents"/>
          <w:sz w:val="26"/>
          <w:szCs w:val="26"/>
          <w:lang w:eastAsia="vi-VN"/>
        </w:rPr>
        <w:t xml:space="preserve"> -&gt; 3 vàng : 1 tím. </w:t>
      </w:r>
    </w:p>
    <w:p w14:paraId="2EAEB2BD" w14:textId="77777777" w:rsidR="00813BC4" w:rsidRPr="00297CEA" w:rsidRDefault="00813BC4" w:rsidP="00813BC4">
      <w:pPr>
        <w:spacing w:after="0"/>
        <w:ind w:left="-567" w:right="-612"/>
        <w:jc w:val="both"/>
        <w:rPr>
          <w:rStyle w:val="BodyTextChar1"/>
          <w:rFonts w:ascii="Times New Roman" w:eastAsiaTheme="minorHAnsi" w:hAnsi="Times New Roman"/>
          <w:szCs w:val="26"/>
          <w:lang w:eastAsia="en-US"/>
        </w:rPr>
      </w:pPr>
      <w:r w:rsidRPr="00297CEA">
        <w:rPr>
          <w:rFonts w:cs="Times New Roman"/>
          <w:b/>
          <w:color w:val="0000FF"/>
          <w:sz w:val="26"/>
          <w:szCs w:val="26"/>
        </w:rPr>
        <w:t>Câu 119</w:t>
      </w:r>
      <w:r w:rsidRPr="00297CEA">
        <w:rPr>
          <w:rFonts w:cs="Times New Roman"/>
          <w:color w:val="0000FF"/>
          <w:sz w:val="26"/>
          <w:szCs w:val="26"/>
        </w:rPr>
        <w:t xml:space="preserve">. </w:t>
      </w:r>
      <w:r w:rsidRPr="00297CEA">
        <w:rPr>
          <w:rFonts w:cs="Times New Roman"/>
          <w:sz w:val="26"/>
          <w:szCs w:val="26"/>
        </w:rPr>
        <w:t xml:space="preserve">Đáp án D. </w:t>
      </w:r>
      <w:r w:rsidRPr="00297CEA">
        <w:rPr>
          <w:rStyle w:val="BodyTextChar1"/>
          <w:rFonts w:ascii="Times New Roman" w:eastAsiaTheme="minorHAnsi" w:hAnsi="Times New Roman"/>
          <w:bCs/>
          <w:szCs w:val="26"/>
          <w:lang w:eastAsia="vi-VN"/>
        </w:rPr>
        <w:t xml:space="preserve">Cả 4 phát biểu trên đều đúng. </w:t>
      </w:r>
    </w:p>
    <w:p w14:paraId="7F0BD84B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  <w:rPr>
          <w:rStyle w:val="BodyTextChar1"/>
          <w:rFonts w:ascii="Times New Roman" w:hAnsi="Times New Roman"/>
          <w:bCs/>
          <w:szCs w:val="26"/>
          <w:lang w:eastAsia="vi-VN"/>
        </w:rPr>
      </w:pPr>
      <w:r w:rsidRPr="00297CEA">
        <w:rPr>
          <w:rStyle w:val="BodyTextChar1"/>
          <w:rFonts w:ascii="Times New Roman" w:hAnsi="Times New Roman"/>
          <w:bCs/>
          <w:szCs w:val="26"/>
          <w:lang w:eastAsia="vi-VN"/>
        </w:rPr>
        <w:t xml:space="preserve">(I). Đúng </w:t>
      </w:r>
    </w:p>
    <w:p w14:paraId="0475BB12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  <w:rPr>
          <w:rStyle w:val="BodyTextChar1"/>
          <w:rFonts w:ascii="Times New Roman" w:hAnsi="Times New Roman"/>
          <w:bCs/>
          <w:szCs w:val="26"/>
          <w:lang w:eastAsia="vi-VN"/>
        </w:rPr>
      </w:pPr>
      <w:r w:rsidRPr="00297CEA">
        <w:rPr>
          <w:rStyle w:val="BodyTextChar1"/>
          <w:rFonts w:ascii="Times New Roman" w:hAnsi="Times New Roman"/>
          <w:bCs/>
          <w:szCs w:val="26"/>
          <w:lang w:eastAsia="vi-VN"/>
        </w:rPr>
        <w:t>F</w:t>
      </w:r>
      <w:r w:rsidRPr="00297CEA">
        <w:rPr>
          <w:rStyle w:val="BodyTextChar1"/>
          <w:rFonts w:ascii="Times New Roman" w:hAnsi="Times New Roman"/>
          <w:bCs/>
          <w:szCs w:val="26"/>
          <w:vertAlign w:val="subscript"/>
          <w:lang w:eastAsia="vi-VN"/>
        </w:rPr>
        <w:t>2</w:t>
      </w:r>
      <w:r w:rsidRPr="00297CEA">
        <w:rPr>
          <w:rStyle w:val="BodyTextChar1"/>
          <w:rFonts w:ascii="Times New Roman" w:hAnsi="Times New Roman"/>
          <w:bCs/>
          <w:szCs w:val="26"/>
          <w:vertAlign w:val="subscript"/>
          <w:lang w:eastAsia="vi-VN"/>
        </w:rPr>
        <w:softHyphen/>
      </w:r>
      <w:r w:rsidRPr="00297CEA">
        <w:rPr>
          <w:rStyle w:val="BodyTextChar1"/>
          <w:rFonts w:ascii="Times New Roman" w:hAnsi="Times New Roman"/>
          <w:b/>
          <w:bCs/>
          <w:szCs w:val="26"/>
          <w:lang w:eastAsia="vi-VN"/>
        </w:rPr>
        <w:t xml:space="preserve"> </w:t>
      </w:r>
      <w:r w:rsidRPr="00297CEA">
        <w:rPr>
          <w:rStyle w:val="BodyTextChar1"/>
          <w:rFonts w:ascii="Times New Roman" w:hAnsi="Times New Roman"/>
          <w:bCs/>
          <w:szCs w:val="26"/>
          <w:lang w:eastAsia="vi-VN"/>
        </w:rPr>
        <w:t xml:space="preserve">phân lí kiểu hình theo tỉ lệ 9 xám : 7 đen, tính trạng phân li không đều giữa 2 giới đực và cái -&gt; tính trạng màu sắc lông chim là do 2 cặp gen phân li độc lập tương tác bổ sung qui </w:t>
      </w:r>
      <w:r>
        <w:rPr>
          <w:rStyle w:val="BodyTextChar1"/>
          <w:rFonts w:ascii="Times New Roman" w:hAnsi="Times New Roman"/>
          <w:bCs/>
          <w:szCs w:val="26"/>
          <w:lang w:eastAsia="vi-VN"/>
        </w:rPr>
        <w:t>định</w:t>
      </w:r>
      <w:r w:rsidRPr="00297CEA">
        <w:rPr>
          <w:rStyle w:val="BodyTextChar1"/>
          <w:rFonts w:ascii="Times New Roman" w:hAnsi="Times New Roman"/>
          <w:bCs/>
          <w:szCs w:val="26"/>
          <w:lang w:eastAsia="vi-VN"/>
        </w:rPr>
        <w:t>, trong đó có 1 cặp nằm trên NST thường và 1 cặp nằm trên  giới tính.</w:t>
      </w:r>
    </w:p>
    <w:p w14:paraId="339664E7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  <w:rPr>
          <w:rStyle w:val="BodyTextChar1"/>
          <w:rFonts w:ascii="Times New Roman" w:hAnsi="Times New Roman"/>
          <w:bCs/>
          <w:szCs w:val="26"/>
          <w:lang w:eastAsia="vi-VN"/>
        </w:rPr>
      </w:pPr>
      <w:r w:rsidRPr="00297CEA">
        <w:rPr>
          <w:rStyle w:val="BodyTextChar1"/>
          <w:rFonts w:ascii="Times New Roman" w:hAnsi="Times New Roman"/>
          <w:bCs/>
          <w:szCs w:val="26"/>
          <w:lang w:eastAsia="vi-VN"/>
        </w:rPr>
        <w:t xml:space="preserve">Qui ước : </w:t>
      </w:r>
    </w:p>
    <w:p w14:paraId="2BA9B0B6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  <w:rPr>
          <w:rStyle w:val="BodyTextChar1"/>
          <w:rFonts w:ascii="Times New Roman" w:hAnsi="Times New Roman"/>
          <w:bCs/>
          <w:szCs w:val="26"/>
          <w:lang w:eastAsia="vi-VN"/>
        </w:rPr>
      </w:pPr>
      <w:r w:rsidRPr="00297CEA">
        <w:rPr>
          <w:rStyle w:val="BodyTextChar1"/>
          <w:rFonts w:ascii="Times New Roman" w:hAnsi="Times New Roman"/>
          <w:bCs/>
          <w:szCs w:val="26"/>
          <w:lang w:eastAsia="vi-VN"/>
        </w:rPr>
        <w:lastRenderedPageBreak/>
        <w:t>A-B- : xám, A-bb/aaB-/aabb : đen</w:t>
      </w:r>
    </w:p>
    <w:p w14:paraId="27ECF1D6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  <w:rPr>
          <w:rStyle w:val="Bodytext"/>
          <w:bCs/>
          <w:lang w:eastAsia="vi-VN"/>
        </w:rPr>
      </w:pPr>
      <w:r w:rsidRPr="00297CEA">
        <w:rPr>
          <w:rStyle w:val="BodyTextChar1"/>
          <w:rFonts w:ascii="Times New Roman" w:hAnsi="Times New Roman"/>
          <w:bCs/>
          <w:szCs w:val="26"/>
          <w:lang w:eastAsia="vi-VN"/>
        </w:rPr>
        <w:t>G</w:t>
      </w:r>
      <w:r w:rsidRPr="00297CEA">
        <w:rPr>
          <w:rStyle w:val="Bodytext"/>
          <w:bCs/>
          <w:lang w:eastAsia="vi-VN"/>
        </w:rPr>
        <w:t>ỉa sử cặp Aa nằm trên NST thường, cặp Bb nằm trên NST giới tính.</w:t>
      </w:r>
    </w:p>
    <w:p w14:paraId="48066FAA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  <w:rPr>
          <w:rStyle w:val="Bodytext"/>
          <w:bCs/>
          <w:lang w:eastAsia="vi-VN"/>
        </w:rPr>
      </w:pPr>
      <w:r w:rsidRPr="00297CEA">
        <w:rPr>
          <w:rStyle w:val="Bodytext"/>
          <w:bCs/>
          <w:lang w:eastAsia="vi-VN"/>
        </w:rPr>
        <w:t>(II). Đúng.</w:t>
      </w:r>
    </w:p>
    <w:p w14:paraId="39F6AD31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  <w:rPr>
          <w:rStyle w:val="Bodytext"/>
          <w:bCs/>
          <w:lang w:eastAsia="vi-VN"/>
        </w:rPr>
      </w:pPr>
      <w:r w:rsidRPr="00297CEA">
        <w:rPr>
          <w:rStyle w:val="Bodytext"/>
          <w:bCs/>
          <w:lang w:eastAsia="vi-VN"/>
        </w:rPr>
        <w:t>P: ♂AAX</w:t>
      </w:r>
      <w:r w:rsidRPr="00297CEA">
        <w:rPr>
          <w:rStyle w:val="Bodytext"/>
          <w:bCs/>
          <w:vertAlign w:val="superscript"/>
          <w:lang w:eastAsia="vi-VN"/>
        </w:rPr>
        <w:t>B</w:t>
      </w:r>
      <w:r w:rsidRPr="00297CEA">
        <w:rPr>
          <w:rStyle w:val="Bodytext"/>
          <w:bCs/>
          <w:lang w:eastAsia="vi-VN"/>
        </w:rPr>
        <w:t>X</w:t>
      </w:r>
      <w:r w:rsidRPr="00297CEA">
        <w:rPr>
          <w:rStyle w:val="Bodytext"/>
          <w:bCs/>
          <w:vertAlign w:val="superscript"/>
          <w:lang w:eastAsia="vi-VN"/>
        </w:rPr>
        <w:t>B</w:t>
      </w:r>
      <w:r w:rsidRPr="00297CEA">
        <w:rPr>
          <w:rStyle w:val="Bodytext"/>
          <w:bCs/>
          <w:lang w:eastAsia="vi-VN"/>
        </w:rPr>
        <w:t xml:space="preserve"> ( xám ) x ♀ aaX</w:t>
      </w:r>
      <w:r w:rsidRPr="00297CEA">
        <w:rPr>
          <w:rStyle w:val="Bodytext"/>
          <w:bCs/>
          <w:vertAlign w:val="superscript"/>
          <w:lang w:eastAsia="vi-VN"/>
        </w:rPr>
        <w:t>b</w:t>
      </w:r>
      <w:r w:rsidRPr="00297CEA">
        <w:rPr>
          <w:rStyle w:val="Bodytext"/>
          <w:bCs/>
          <w:lang w:eastAsia="vi-VN"/>
        </w:rPr>
        <w:t>Y ( đen )</w:t>
      </w:r>
    </w:p>
    <w:p w14:paraId="475F01E0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  <w:rPr>
          <w:rStyle w:val="Bodytext"/>
          <w:bCs/>
          <w:lang w:eastAsia="vi-VN"/>
        </w:rPr>
      </w:pPr>
      <w:r w:rsidRPr="00297CEA">
        <w:rPr>
          <w:rStyle w:val="Bodytext"/>
          <w:bCs/>
          <w:lang w:eastAsia="vi-VN"/>
        </w:rPr>
        <w:t>F</w:t>
      </w:r>
      <w:r w:rsidRPr="00297CEA">
        <w:rPr>
          <w:rStyle w:val="Bodytext"/>
          <w:bCs/>
          <w:vertAlign w:val="subscript"/>
          <w:lang w:eastAsia="vi-VN"/>
        </w:rPr>
        <w:t>1</w:t>
      </w:r>
      <w:r w:rsidRPr="00297CEA">
        <w:rPr>
          <w:rStyle w:val="Bodytext"/>
          <w:bCs/>
          <w:lang w:eastAsia="vi-VN"/>
        </w:rPr>
        <w:t>: 1 AaX</w:t>
      </w:r>
      <w:r w:rsidRPr="00297CEA">
        <w:rPr>
          <w:rStyle w:val="Bodytext"/>
          <w:bCs/>
          <w:vertAlign w:val="superscript"/>
          <w:lang w:eastAsia="vi-VN"/>
        </w:rPr>
        <w:t>B</w:t>
      </w:r>
      <w:r w:rsidRPr="00297CEA">
        <w:rPr>
          <w:rStyle w:val="Bodytext"/>
          <w:bCs/>
          <w:lang w:eastAsia="vi-VN"/>
        </w:rPr>
        <w:t>X</w:t>
      </w:r>
      <w:r w:rsidRPr="00297CEA">
        <w:rPr>
          <w:rStyle w:val="Bodytext"/>
          <w:bCs/>
          <w:vertAlign w:val="superscript"/>
          <w:lang w:eastAsia="vi-VN"/>
        </w:rPr>
        <w:t>b</w:t>
      </w:r>
      <w:r w:rsidRPr="00297CEA">
        <w:rPr>
          <w:rStyle w:val="Bodytext"/>
          <w:bCs/>
          <w:lang w:eastAsia="vi-VN"/>
        </w:rPr>
        <w:t xml:space="preserve"> : 1AaX</w:t>
      </w:r>
      <w:r w:rsidRPr="00297CEA">
        <w:rPr>
          <w:rStyle w:val="Bodytext"/>
          <w:bCs/>
          <w:vertAlign w:val="superscript"/>
          <w:lang w:eastAsia="vi-VN"/>
        </w:rPr>
        <w:t>B</w:t>
      </w:r>
      <w:r w:rsidRPr="00297CEA">
        <w:rPr>
          <w:rStyle w:val="Bodytext"/>
          <w:bCs/>
          <w:lang w:eastAsia="vi-VN"/>
        </w:rPr>
        <w:t>Y ( 100% xám )</w:t>
      </w:r>
    </w:p>
    <w:p w14:paraId="22D7B662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  <w:rPr>
          <w:rStyle w:val="Bodytext"/>
          <w:bCs/>
          <w:lang w:eastAsia="vi-VN"/>
        </w:rPr>
      </w:pPr>
      <w:r w:rsidRPr="00297CEA">
        <w:rPr>
          <w:rStyle w:val="Bodytext"/>
          <w:bCs/>
          <w:lang w:eastAsia="vi-VN"/>
        </w:rPr>
        <w:t>F</w:t>
      </w:r>
      <w:r w:rsidRPr="00297CEA">
        <w:rPr>
          <w:rStyle w:val="Bodytext"/>
          <w:bCs/>
          <w:vertAlign w:val="subscript"/>
          <w:lang w:eastAsia="vi-VN"/>
        </w:rPr>
        <w:t>1</w:t>
      </w:r>
      <w:r w:rsidRPr="00297CEA">
        <w:rPr>
          <w:rStyle w:val="Bodytext"/>
          <w:bCs/>
          <w:lang w:eastAsia="vi-VN"/>
        </w:rPr>
        <w:t xml:space="preserve"> x F</w:t>
      </w:r>
      <w:r w:rsidRPr="00297CEA">
        <w:rPr>
          <w:rStyle w:val="Bodytext"/>
          <w:bCs/>
          <w:vertAlign w:val="subscript"/>
          <w:lang w:eastAsia="vi-VN"/>
        </w:rPr>
        <w:t>1</w:t>
      </w:r>
      <w:r w:rsidRPr="00297CEA">
        <w:rPr>
          <w:rStyle w:val="Bodytext"/>
          <w:bCs/>
          <w:lang w:eastAsia="vi-VN"/>
        </w:rPr>
        <w:t xml:space="preserve"> : AaX</w:t>
      </w:r>
      <w:r w:rsidRPr="00297CEA">
        <w:rPr>
          <w:rStyle w:val="Bodytext"/>
          <w:bCs/>
          <w:vertAlign w:val="superscript"/>
          <w:lang w:eastAsia="vi-VN"/>
        </w:rPr>
        <w:t>B</w:t>
      </w:r>
      <w:r w:rsidRPr="00297CEA">
        <w:rPr>
          <w:rStyle w:val="Bodytext"/>
          <w:bCs/>
          <w:lang w:eastAsia="vi-VN"/>
        </w:rPr>
        <w:t>X</w:t>
      </w:r>
      <w:r w:rsidRPr="00297CEA">
        <w:rPr>
          <w:rStyle w:val="Bodytext"/>
          <w:bCs/>
          <w:vertAlign w:val="superscript"/>
          <w:lang w:eastAsia="vi-VN"/>
        </w:rPr>
        <w:t>b</w:t>
      </w:r>
      <w:r w:rsidRPr="00297CEA">
        <w:rPr>
          <w:rStyle w:val="Bodytext"/>
          <w:bCs/>
          <w:lang w:eastAsia="vi-VN"/>
        </w:rPr>
        <w:t xml:space="preserve"> ( xám ) x AaX</w:t>
      </w:r>
      <w:r w:rsidRPr="00297CEA">
        <w:rPr>
          <w:rStyle w:val="Bodytext"/>
          <w:bCs/>
          <w:vertAlign w:val="superscript"/>
          <w:lang w:eastAsia="vi-VN"/>
        </w:rPr>
        <w:t>B</w:t>
      </w:r>
      <w:r w:rsidRPr="00297CEA">
        <w:rPr>
          <w:rStyle w:val="Bodytext"/>
          <w:bCs/>
          <w:lang w:eastAsia="vi-VN"/>
        </w:rPr>
        <w:t>Y (xám )</w:t>
      </w:r>
    </w:p>
    <w:p w14:paraId="487C966F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  <w:rPr>
          <w:rStyle w:val="Bodytext"/>
          <w:bCs/>
          <w:lang w:eastAsia="vi-VN"/>
        </w:rPr>
      </w:pPr>
      <w:r w:rsidRPr="00297CEA">
        <w:rPr>
          <w:rStyle w:val="Bodytext"/>
          <w:bCs/>
          <w:lang w:eastAsia="vi-VN"/>
        </w:rPr>
        <w:t>Aa x Aa -&gt; 3 kiểu gen.</w:t>
      </w:r>
    </w:p>
    <w:p w14:paraId="6EA3E914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  <w:rPr>
          <w:rStyle w:val="Bodytext"/>
          <w:bCs/>
          <w:lang w:eastAsia="vi-VN"/>
        </w:rPr>
      </w:pPr>
      <w:r w:rsidRPr="00297CEA">
        <w:rPr>
          <w:rStyle w:val="Bodytext"/>
          <w:bCs/>
          <w:lang w:eastAsia="vi-VN"/>
        </w:rPr>
        <w:t>X</w:t>
      </w:r>
      <w:r w:rsidRPr="00297CEA">
        <w:rPr>
          <w:rStyle w:val="Bodytext"/>
          <w:bCs/>
          <w:vertAlign w:val="superscript"/>
          <w:lang w:eastAsia="vi-VN"/>
        </w:rPr>
        <w:t>B</w:t>
      </w:r>
      <w:r w:rsidRPr="00297CEA">
        <w:rPr>
          <w:rStyle w:val="Bodytext"/>
          <w:bCs/>
          <w:lang w:eastAsia="vi-VN"/>
        </w:rPr>
        <w:t>X</w:t>
      </w:r>
      <w:r w:rsidRPr="00297CEA">
        <w:rPr>
          <w:rStyle w:val="Bodytext"/>
          <w:bCs/>
          <w:vertAlign w:val="superscript"/>
          <w:lang w:eastAsia="vi-VN"/>
        </w:rPr>
        <w:t>b</w:t>
      </w:r>
      <w:r w:rsidRPr="00297CEA">
        <w:rPr>
          <w:rStyle w:val="Bodytext"/>
          <w:bCs/>
          <w:lang w:eastAsia="vi-VN"/>
        </w:rPr>
        <w:t xml:space="preserve"> x X</w:t>
      </w:r>
      <w:r w:rsidRPr="00297CEA">
        <w:rPr>
          <w:rStyle w:val="Bodytext"/>
          <w:bCs/>
          <w:vertAlign w:val="superscript"/>
          <w:lang w:eastAsia="vi-VN"/>
        </w:rPr>
        <w:t>B</w:t>
      </w:r>
      <w:r w:rsidRPr="00297CEA">
        <w:rPr>
          <w:rStyle w:val="Bodytext"/>
          <w:bCs/>
          <w:lang w:eastAsia="vi-VN"/>
        </w:rPr>
        <w:t>Y -&gt; 4 kiểu gen.</w:t>
      </w:r>
    </w:p>
    <w:p w14:paraId="21318C6B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  <w:rPr>
          <w:rStyle w:val="Bodytext"/>
          <w:bCs/>
          <w:lang w:eastAsia="vi-VN"/>
        </w:rPr>
      </w:pPr>
      <w:r w:rsidRPr="00297CEA">
        <w:rPr>
          <w:rStyle w:val="Bodytext"/>
          <w:bCs/>
          <w:lang w:eastAsia="vi-VN"/>
        </w:rPr>
        <w:t>Số loại kiểu gen ở đời F</w:t>
      </w:r>
      <w:r w:rsidRPr="00297CEA">
        <w:rPr>
          <w:rStyle w:val="Bodytext"/>
          <w:bCs/>
          <w:vertAlign w:val="subscript"/>
          <w:lang w:eastAsia="vi-VN"/>
        </w:rPr>
        <w:t>2</w:t>
      </w:r>
      <w:r w:rsidRPr="00297CEA">
        <w:rPr>
          <w:rStyle w:val="Bodytext"/>
          <w:bCs/>
          <w:lang w:eastAsia="vi-VN"/>
        </w:rPr>
        <w:t xml:space="preserve"> là : 3 x 4 = 12 ( kiểu ).</w:t>
      </w:r>
    </w:p>
    <w:p w14:paraId="04E4AAEF" w14:textId="77777777" w:rsidR="00813BC4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  <w:rPr>
          <w:rStyle w:val="Bodytext"/>
          <w:bCs/>
          <w:lang w:eastAsia="vi-VN"/>
        </w:rPr>
      </w:pPr>
      <w:r w:rsidRPr="00297CEA">
        <w:rPr>
          <w:rStyle w:val="Bodytext"/>
          <w:bCs/>
          <w:lang w:eastAsia="vi-VN"/>
        </w:rPr>
        <w:t>(III). Đúng.</w:t>
      </w:r>
    </w:p>
    <w:p w14:paraId="537E3FEE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  <w:rPr>
          <w:rStyle w:val="Bodytext"/>
          <w:bCs/>
          <w:lang w:eastAsia="vi-VN"/>
        </w:rPr>
      </w:pPr>
      <w:r w:rsidRPr="00297CEA">
        <w:rPr>
          <w:rStyle w:val="Bodytext"/>
          <w:bCs/>
          <w:lang w:eastAsia="vi-VN"/>
        </w:rPr>
        <w:t>F</w:t>
      </w:r>
      <w:r w:rsidRPr="00297CEA">
        <w:rPr>
          <w:rStyle w:val="Bodytext"/>
          <w:bCs/>
          <w:vertAlign w:val="subscript"/>
          <w:lang w:eastAsia="vi-VN"/>
        </w:rPr>
        <w:t>1</w:t>
      </w:r>
      <w:r w:rsidRPr="00297CEA">
        <w:rPr>
          <w:rStyle w:val="Bodytext"/>
          <w:bCs/>
          <w:lang w:eastAsia="vi-VN"/>
        </w:rPr>
        <w:t xml:space="preserve"> x F</w:t>
      </w:r>
      <w:r w:rsidRPr="00297CEA">
        <w:rPr>
          <w:rStyle w:val="Bodytext"/>
          <w:bCs/>
          <w:vertAlign w:val="subscript"/>
          <w:lang w:eastAsia="vi-VN"/>
        </w:rPr>
        <w:t>1</w:t>
      </w:r>
      <w:r w:rsidRPr="00297CEA">
        <w:rPr>
          <w:rStyle w:val="Bodytext"/>
          <w:bCs/>
          <w:lang w:eastAsia="vi-VN"/>
        </w:rPr>
        <w:t xml:space="preserve"> : AaX</w:t>
      </w:r>
      <w:r w:rsidRPr="00297CEA">
        <w:rPr>
          <w:rStyle w:val="Bodytext"/>
          <w:bCs/>
          <w:vertAlign w:val="superscript"/>
          <w:lang w:eastAsia="vi-VN"/>
        </w:rPr>
        <w:t>B</w:t>
      </w:r>
      <w:r w:rsidRPr="00297CEA">
        <w:rPr>
          <w:rStyle w:val="Bodytext"/>
          <w:bCs/>
          <w:lang w:eastAsia="vi-VN"/>
        </w:rPr>
        <w:t>X</w:t>
      </w:r>
      <w:r w:rsidRPr="00297CEA">
        <w:rPr>
          <w:rStyle w:val="Bodytext"/>
          <w:bCs/>
          <w:vertAlign w:val="superscript"/>
          <w:lang w:eastAsia="vi-VN"/>
        </w:rPr>
        <w:t>b</w:t>
      </w:r>
      <w:r w:rsidRPr="00297CEA">
        <w:rPr>
          <w:rStyle w:val="Bodytext"/>
          <w:bCs/>
          <w:lang w:eastAsia="vi-VN"/>
        </w:rPr>
        <w:t xml:space="preserve"> ( xám ) x AaX</w:t>
      </w:r>
      <w:r w:rsidRPr="00297CEA">
        <w:rPr>
          <w:rStyle w:val="Bodytext"/>
          <w:bCs/>
          <w:vertAlign w:val="superscript"/>
          <w:lang w:eastAsia="vi-VN"/>
        </w:rPr>
        <w:t>B</w:t>
      </w:r>
      <w:r w:rsidRPr="00297CEA">
        <w:rPr>
          <w:rStyle w:val="Bodytext"/>
          <w:bCs/>
          <w:lang w:eastAsia="vi-VN"/>
        </w:rPr>
        <w:t>Y (xám )</w:t>
      </w:r>
    </w:p>
    <w:p w14:paraId="2D6774A3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  <w:rPr>
          <w:rStyle w:val="Bodytext"/>
          <w:bCs/>
          <w:lang w:eastAsia="vi-VN"/>
        </w:rPr>
      </w:pPr>
      <w:r w:rsidRPr="00297CEA">
        <w:rPr>
          <w:rStyle w:val="Bodytext"/>
          <w:bCs/>
          <w:lang w:eastAsia="vi-VN"/>
        </w:rPr>
        <w:t>-&gt; Trong số các con đực lông xám đời F</w:t>
      </w:r>
      <w:r w:rsidRPr="00297CEA">
        <w:rPr>
          <w:rStyle w:val="Bodytext"/>
          <w:bCs/>
          <w:vertAlign w:val="subscript"/>
          <w:lang w:eastAsia="vi-VN"/>
        </w:rPr>
        <w:t>2</w:t>
      </w:r>
      <w:r w:rsidRPr="00297CEA">
        <w:rPr>
          <w:rStyle w:val="Bodytext"/>
          <w:bCs/>
          <w:lang w:eastAsia="vi-VN"/>
        </w:rPr>
        <w:t>, số cá thể xám thuần chủng chiếm tỉ lệ</w:t>
      </w:r>
    </w:p>
    <w:p w14:paraId="74F26F9F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  <w:rPr>
          <w:rStyle w:val="Bodytext"/>
          <w:bCs/>
          <w:lang w:eastAsia="vi-VN"/>
        </w:rPr>
      </w:pPr>
      <w:r w:rsidRPr="00297CEA">
        <w:rPr>
          <w:rStyle w:val="Bodytext"/>
          <w:bCs/>
          <w:lang w:eastAsia="vi-VN"/>
        </w:rPr>
        <w:object w:dxaOrig="2299" w:dyaOrig="1200" w14:anchorId="17338840">
          <v:shape id="_x0000_i1038" type="#_x0000_t75" style="width:114.75pt;height:60.75pt" o:ole="">
            <v:imagedata r:id="rId30" o:title=""/>
          </v:shape>
          <o:OLEObject Type="Embed" ProgID="Equation.DSMT4" ShapeID="_x0000_i1038" DrawAspect="Content" ObjectID="_1679677660" r:id="rId31"/>
        </w:object>
      </w:r>
    </w:p>
    <w:p w14:paraId="13B121DF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  <w:rPr>
          <w:rStyle w:val="Bodytext"/>
          <w:bCs/>
          <w:lang w:eastAsia="vi-VN"/>
        </w:rPr>
      </w:pPr>
      <w:r w:rsidRPr="00297CEA">
        <w:rPr>
          <w:rStyle w:val="Bodytext"/>
          <w:bCs/>
          <w:lang w:eastAsia="vi-VN"/>
        </w:rPr>
        <w:t>(IV). Đúng.</w:t>
      </w:r>
    </w:p>
    <w:p w14:paraId="0D6D2C46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  <w:rPr>
          <w:rStyle w:val="Bodytext"/>
          <w:bCs/>
          <w:lang w:eastAsia="vi-VN"/>
        </w:rPr>
      </w:pPr>
      <w:r w:rsidRPr="00297CEA">
        <w:rPr>
          <w:rStyle w:val="Bodytext"/>
          <w:bCs/>
          <w:lang w:eastAsia="vi-VN"/>
        </w:rPr>
        <w:t>F</w:t>
      </w:r>
      <w:r w:rsidRPr="00297CEA">
        <w:rPr>
          <w:rStyle w:val="Bodytext"/>
          <w:bCs/>
          <w:vertAlign w:val="subscript"/>
          <w:lang w:eastAsia="vi-VN"/>
        </w:rPr>
        <w:t>1</w:t>
      </w:r>
      <w:r w:rsidRPr="00297CEA">
        <w:rPr>
          <w:rStyle w:val="Bodytext"/>
          <w:bCs/>
          <w:lang w:eastAsia="vi-VN"/>
        </w:rPr>
        <w:t xml:space="preserve"> x F</w:t>
      </w:r>
      <w:r w:rsidRPr="00297CEA">
        <w:rPr>
          <w:rStyle w:val="Bodytext"/>
          <w:bCs/>
          <w:vertAlign w:val="subscript"/>
          <w:lang w:eastAsia="vi-VN"/>
        </w:rPr>
        <w:t>1</w:t>
      </w:r>
      <w:r w:rsidRPr="00297CEA">
        <w:rPr>
          <w:rStyle w:val="Bodytext"/>
          <w:bCs/>
          <w:lang w:eastAsia="vi-VN"/>
        </w:rPr>
        <w:t xml:space="preserve"> : ♂AaX</w:t>
      </w:r>
      <w:r w:rsidRPr="00297CEA">
        <w:rPr>
          <w:rStyle w:val="Bodytext"/>
          <w:bCs/>
          <w:vertAlign w:val="superscript"/>
          <w:lang w:eastAsia="vi-VN"/>
        </w:rPr>
        <w:t>B</w:t>
      </w:r>
      <w:r w:rsidRPr="00297CEA">
        <w:rPr>
          <w:rStyle w:val="Bodytext"/>
          <w:bCs/>
          <w:lang w:eastAsia="vi-VN"/>
        </w:rPr>
        <w:t>X</w:t>
      </w:r>
      <w:r w:rsidRPr="00297CEA">
        <w:rPr>
          <w:rStyle w:val="Bodytext"/>
          <w:bCs/>
          <w:vertAlign w:val="superscript"/>
          <w:lang w:eastAsia="vi-VN"/>
        </w:rPr>
        <w:t>b</w:t>
      </w:r>
      <w:r w:rsidRPr="00297CEA">
        <w:rPr>
          <w:rStyle w:val="Bodytext"/>
          <w:bCs/>
          <w:lang w:eastAsia="vi-VN"/>
        </w:rPr>
        <w:t xml:space="preserve">  x ♀ AaX</w:t>
      </w:r>
      <w:r w:rsidRPr="00297CEA">
        <w:rPr>
          <w:rStyle w:val="Bodytext"/>
          <w:bCs/>
          <w:vertAlign w:val="superscript"/>
          <w:lang w:eastAsia="vi-VN"/>
        </w:rPr>
        <w:t>B</w:t>
      </w:r>
      <w:r w:rsidRPr="00297CEA">
        <w:rPr>
          <w:rStyle w:val="Bodytext"/>
          <w:bCs/>
          <w:lang w:eastAsia="vi-VN"/>
        </w:rPr>
        <w:t xml:space="preserve">Y </w:t>
      </w:r>
    </w:p>
    <w:p w14:paraId="30483F1D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  <w:rPr>
          <w:rStyle w:val="Bodytext"/>
          <w:b/>
          <w:bCs/>
          <w:lang w:eastAsia="vi-VN"/>
        </w:rPr>
      </w:pPr>
      <w:r w:rsidRPr="00297CEA">
        <w:rPr>
          <w:rStyle w:val="Bodytext"/>
          <w:bCs/>
          <w:lang w:eastAsia="vi-VN"/>
        </w:rPr>
        <w:t>F</w:t>
      </w:r>
      <w:r w:rsidRPr="00297CEA">
        <w:rPr>
          <w:rStyle w:val="Bodytext"/>
          <w:bCs/>
          <w:lang w:eastAsia="vi-VN"/>
        </w:rPr>
        <w:softHyphen/>
      </w:r>
      <w:r w:rsidRPr="00297CEA">
        <w:rPr>
          <w:rStyle w:val="Bodytext"/>
          <w:bCs/>
          <w:vertAlign w:val="subscript"/>
          <w:lang w:eastAsia="vi-VN"/>
        </w:rPr>
        <w:t>2</w:t>
      </w:r>
      <w:r w:rsidRPr="00297CEA">
        <w:rPr>
          <w:rStyle w:val="Bodytext"/>
          <w:bCs/>
          <w:lang w:eastAsia="vi-VN"/>
        </w:rPr>
        <w:t>: ♂ (1AA: 2 Aa : 1 aa ) ( 1X</w:t>
      </w:r>
      <w:r w:rsidRPr="00297CEA">
        <w:rPr>
          <w:rStyle w:val="Bodytext"/>
          <w:bCs/>
          <w:vertAlign w:val="superscript"/>
          <w:lang w:eastAsia="vi-VN"/>
        </w:rPr>
        <w:t>B</w:t>
      </w:r>
      <w:r w:rsidRPr="00297CEA">
        <w:rPr>
          <w:rStyle w:val="Bodytext"/>
          <w:bCs/>
          <w:lang w:eastAsia="vi-VN"/>
        </w:rPr>
        <w:t>X</w:t>
      </w:r>
      <w:r w:rsidRPr="00297CEA">
        <w:rPr>
          <w:rStyle w:val="Bodytext"/>
          <w:bCs/>
          <w:vertAlign w:val="superscript"/>
          <w:lang w:eastAsia="vi-VN"/>
        </w:rPr>
        <w:t>B</w:t>
      </w:r>
      <w:r w:rsidRPr="00297CEA">
        <w:rPr>
          <w:rStyle w:val="Bodytext"/>
          <w:bCs/>
          <w:lang w:eastAsia="vi-VN"/>
        </w:rPr>
        <w:t xml:space="preserve"> : X</w:t>
      </w:r>
      <w:r w:rsidRPr="00297CEA">
        <w:rPr>
          <w:rStyle w:val="Bodytext"/>
          <w:bCs/>
          <w:vertAlign w:val="superscript"/>
          <w:lang w:eastAsia="vi-VN"/>
        </w:rPr>
        <w:t>B</w:t>
      </w:r>
      <w:r w:rsidRPr="00297CEA">
        <w:rPr>
          <w:rStyle w:val="Bodytext"/>
          <w:bCs/>
          <w:lang w:eastAsia="vi-VN"/>
        </w:rPr>
        <w:t>X</w:t>
      </w:r>
      <w:r w:rsidRPr="00297CEA">
        <w:rPr>
          <w:rStyle w:val="Bodytext"/>
          <w:bCs/>
          <w:vertAlign w:val="superscript"/>
          <w:lang w:eastAsia="vi-VN"/>
        </w:rPr>
        <w:t>b</w:t>
      </w:r>
      <w:r w:rsidRPr="00297CEA">
        <w:rPr>
          <w:rStyle w:val="Bodytext"/>
          <w:bCs/>
          <w:lang w:eastAsia="vi-VN"/>
        </w:rPr>
        <w:t>) x ♀(1AA: 2 Aa : 1 aa ) ( 1 X</w:t>
      </w:r>
      <w:r w:rsidRPr="00297CEA">
        <w:rPr>
          <w:rStyle w:val="Bodytext"/>
          <w:bCs/>
          <w:vertAlign w:val="superscript"/>
          <w:lang w:eastAsia="vi-VN"/>
        </w:rPr>
        <w:t>B</w:t>
      </w:r>
      <w:r w:rsidRPr="00297CEA">
        <w:rPr>
          <w:rStyle w:val="Bodytext"/>
          <w:bCs/>
          <w:lang w:eastAsia="vi-VN"/>
        </w:rPr>
        <w:t>Y: 1 X</w:t>
      </w:r>
      <w:r w:rsidRPr="00297CEA">
        <w:rPr>
          <w:rStyle w:val="Bodytext"/>
          <w:bCs/>
          <w:lang w:eastAsia="vi-VN"/>
        </w:rPr>
        <w:softHyphen/>
      </w:r>
      <w:r w:rsidRPr="00297CEA">
        <w:rPr>
          <w:rStyle w:val="Bodytext"/>
          <w:bCs/>
          <w:vertAlign w:val="superscript"/>
          <w:lang w:eastAsia="vi-VN"/>
        </w:rPr>
        <w:t>b</w:t>
      </w:r>
      <w:r w:rsidRPr="00297CEA">
        <w:rPr>
          <w:rStyle w:val="Bodytext"/>
          <w:bCs/>
          <w:lang w:eastAsia="vi-VN"/>
        </w:rPr>
        <w:t>Y)</w:t>
      </w:r>
    </w:p>
    <w:p w14:paraId="5EAA1286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  <w:rPr>
          <w:rStyle w:val="Bodytext"/>
          <w:bCs/>
          <w:lang w:eastAsia="vi-VN"/>
        </w:rPr>
      </w:pPr>
      <w:r w:rsidRPr="00297CEA">
        <w:rPr>
          <w:rStyle w:val="Bodytext"/>
          <w:bCs/>
          <w:lang w:eastAsia="vi-VN"/>
        </w:rPr>
        <w:t>Cho các con lông xám đời F</w:t>
      </w:r>
      <w:r w:rsidRPr="00297CEA">
        <w:rPr>
          <w:rStyle w:val="Bodytext"/>
          <w:bCs/>
          <w:vertAlign w:val="subscript"/>
          <w:lang w:eastAsia="vi-VN"/>
        </w:rPr>
        <w:t>2</w:t>
      </w:r>
      <w:r w:rsidRPr="00297CEA">
        <w:rPr>
          <w:rStyle w:val="Bodytext"/>
          <w:bCs/>
          <w:lang w:eastAsia="vi-VN"/>
        </w:rPr>
        <w:t xml:space="preserve"> giao phối với nhau</w:t>
      </w:r>
    </w:p>
    <w:p w14:paraId="3D959A76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  <w:rPr>
          <w:rStyle w:val="Bodytext"/>
          <w:bCs/>
          <w:lang w:eastAsia="vi-VN"/>
        </w:rPr>
      </w:pPr>
      <w:r w:rsidRPr="00297CEA">
        <w:rPr>
          <w:rStyle w:val="Bodytext"/>
          <w:bCs/>
          <w:lang w:eastAsia="vi-VN"/>
        </w:rPr>
        <w:t>F</w:t>
      </w:r>
      <w:r w:rsidRPr="00297CEA">
        <w:rPr>
          <w:rStyle w:val="Bodytext"/>
          <w:bCs/>
          <w:lang w:eastAsia="vi-VN"/>
        </w:rPr>
        <w:softHyphen/>
      </w:r>
      <w:r w:rsidRPr="00297CEA">
        <w:rPr>
          <w:rStyle w:val="Bodytext"/>
          <w:bCs/>
          <w:vertAlign w:val="subscript"/>
          <w:lang w:eastAsia="vi-VN"/>
        </w:rPr>
        <w:t>2</w:t>
      </w:r>
      <w:r w:rsidRPr="00297CEA">
        <w:rPr>
          <w:rStyle w:val="Bodytext"/>
          <w:bCs/>
          <w:lang w:eastAsia="vi-VN"/>
        </w:rPr>
        <w:t>: ♂ (1AA: 2 Aa ) ( 1X</w:t>
      </w:r>
      <w:r w:rsidRPr="00297CEA">
        <w:rPr>
          <w:rStyle w:val="Bodytext"/>
          <w:bCs/>
          <w:vertAlign w:val="superscript"/>
          <w:lang w:eastAsia="vi-VN"/>
        </w:rPr>
        <w:t>B</w:t>
      </w:r>
      <w:r w:rsidRPr="00297CEA">
        <w:rPr>
          <w:rStyle w:val="Bodytext"/>
          <w:bCs/>
          <w:lang w:eastAsia="vi-VN"/>
        </w:rPr>
        <w:t>X</w:t>
      </w:r>
      <w:r w:rsidRPr="00297CEA">
        <w:rPr>
          <w:rStyle w:val="Bodytext"/>
          <w:bCs/>
          <w:vertAlign w:val="superscript"/>
          <w:lang w:eastAsia="vi-VN"/>
        </w:rPr>
        <w:t>B</w:t>
      </w:r>
      <w:r w:rsidRPr="00297CEA">
        <w:rPr>
          <w:rStyle w:val="Bodytext"/>
          <w:bCs/>
          <w:lang w:eastAsia="vi-VN"/>
        </w:rPr>
        <w:t xml:space="preserve"> : X</w:t>
      </w:r>
      <w:r w:rsidRPr="00297CEA">
        <w:rPr>
          <w:rStyle w:val="Bodytext"/>
          <w:bCs/>
          <w:vertAlign w:val="superscript"/>
          <w:lang w:eastAsia="vi-VN"/>
        </w:rPr>
        <w:t>B</w:t>
      </w:r>
      <w:r w:rsidRPr="00297CEA">
        <w:rPr>
          <w:rStyle w:val="Bodytext"/>
          <w:bCs/>
          <w:lang w:eastAsia="vi-VN"/>
        </w:rPr>
        <w:t>X</w:t>
      </w:r>
      <w:r w:rsidRPr="00297CEA">
        <w:rPr>
          <w:rStyle w:val="Bodytext"/>
          <w:bCs/>
          <w:vertAlign w:val="superscript"/>
          <w:lang w:eastAsia="vi-VN"/>
        </w:rPr>
        <w:t>b</w:t>
      </w:r>
      <w:r w:rsidRPr="00297CEA">
        <w:rPr>
          <w:rStyle w:val="Bodytext"/>
          <w:bCs/>
          <w:lang w:eastAsia="vi-VN"/>
        </w:rPr>
        <w:t>) x ♀(1AA: 2 Aa ) X</w:t>
      </w:r>
      <w:r w:rsidRPr="00297CEA">
        <w:rPr>
          <w:rStyle w:val="Bodytext"/>
          <w:bCs/>
          <w:vertAlign w:val="superscript"/>
          <w:lang w:eastAsia="vi-VN"/>
        </w:rPr>
        <w:t>B</w:t>
      </w:r>
      <w:r w:rsidRPr="00297CEA">
        <w:rPr>
          <w:rStyle w:val="Bodytext"/>
          <w:bCs/>
          <w:lang w:eastAsia="vi-VN"/>
        </w:rPr>
        <w:t>Y</w:t>
      </w:r>
    </w:p>
    <w:p w14:paraId="2F537D68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  <w:rPr>
          <w:rStyle w:val="Bodytext"/>
          <w:bCs/>
          <w:lang w:eastAsia="vi-VN"/>
        </w:rPr>
      </w:pPr>
      <w:r w:rsidRPr="00297CEA">
        <w:rPr>
          <w:rStyle w:val="Bodytext"/>
          <w:bCs/>
          <w:lang w:eastAsia="vi-VN"/>
        </w:rPr>
        <w:t>- Xét cặp Aa: Xác suất thu được ở đời F</w:t>
      </w:r>
      <w:r w:rsidRPr="00297CEA">
        <w:rPr>
          <w:rStyle w:val="Bodytext"/>
          <w:bCs/>
          <w:vertAlign w:val="subscript"/>
          <w:lang w:eastAsia="vi-VN"/>
        </w:rPr>
        <w:t>3</w:t>
      </w:r>
      <w:r w:rsidRPr="00297CEA">
        <w:rPr>
          <w:rStyle w:val="Bodytext"/>
          <w:bCs/>
          <w:lang w:eastAsia="vi-VN"/>
        </w:rPr>
        <w:t xml:space="preserve"> số cá thể chỉ mang alen lặn (aa) là: </w:t>
      </w:r>
      <w:r w:rsidRPr="00297CEA">
        <w:rPr>
          <w:rStyle w:val="Bodytext"/>
          <w:bCs/>
          <w:lang w:eastAsia="vi-VN"/>
        </w:rPr>
        <w:object w:dxaOrig="940" w:dyaOrig="620" w14:anchorId="2EFEB653">
          <v:shape id="_x0000_i1039" type="#_x0000_t75" style="width:46.5pt;height:30.75pt" o:ole="">
            <v:imagedata r:id="rId32" o:title=""/>
          </v:shape>
          <o:OLEObject Type="Embed" ProgID="Equation.DSMT4" ShapeID="_x0000_i1039" DrawAspect="Content" ObjectID="_1679677661" r:id="rId33"/>
        </w:object>
      </w:r>
    </w:p>
    <w:p w14:paraId="30FEBEC5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  <w:rPr>
          <w:rStyle w:val="Bodytext"/>
          <w:bCs/>
          <w:lang w:eastAsia="vi-VN"/>
        </w:rPr>
      </w:pPr>
      <w:r w:rsidRPr="00297CEA">
        <w:rPr>
          <w:rStyle w:val="Bodytext"/>
          <w:bCs/>
          <w:lang w:eastAsia="vi-VN"/>
        </w:rPr>
        <w:t>- Xét cặp Bb: Xác suất thu được đời F</w:t>
      </w:r>
      <w:r w:rsidRPr="00297CEA">
        <w:rPr>
          <w:rStyle w:val="Bodytext"/>
          <w:bCs/>
          <w:vertAlign w:val="subscript"/>
          <w:lang w:eastAsia="vi-VN"/>
        </w:rPr>
        <w:t>3</w:t>
      </w:r>
      <w:r w:rsidRPr="00297CEA">
        <w:rPr>
          <w:rStyle w:val="Bodytext"/>
          <w:bCs/>
          <w:lang w:eastAsia="vi-VN"/>
        </w:rPr>
        <w:t xml:space="preserve"> số cá thể chỉ mang len lặn (X</w:t>
      </w:r>
      <w:r w:rsidRPr="00297CEA">
        <w:rPr>
          <w:rStyle w:val="Bodytext"/>
          <w:bCs/>
          <w:vertAlign w:val="superscript"/>
          <w:lang w:eastAsia="vi-VN"/>
        </w:rPr>
        <w:t>b</w:t>
      </w:r>
      <w:r w:rsidRPr="00297CEA">
        <w:rPr>
          <w:rStyle w:val="Bodytext"/>
          <w:bCs/>
          <w:lang w:eastAsia="vi-VN"/>
        </w:rPr>
        <w:t xml:space="preserve">Y)  là : </w:t>
      </w:r>
      <w:r w:rsidRPr="00297CEA">
        <w:rPr>
          <w:rStyle w:val="Bodytext"/>
          <w:bCs/>
          <w:lang w:eastAsia="vi-VN"/>
        </w:rPr>
        <w:object w:dxaOrig="960" w:dyaOrig="620" w14:anchorId="7CA55508">
          <v:shape id="_x0000_i1040" type="#_x0000_t75" style="width:48.75pt;height:30.75pt" o:ole="">
            <v:imagedata r:id="rId34" o:title=""/>
          </v:shape>
          <o:OLEObject Type="Embed" ProgID="Equation.DSMT4" ShapeID="_x0000_i1040" DrawAspect="Content" ObjectID="_1679677662" r:id="rId35"/>
        </w:object>
      </w:r>
    </w:p>
    <w:p w14:paraId="37E96A0D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  <w:rPr>
          <w:rStyle w:val="Bodytext"/>
          <w:b/>
          <w:bCs/>
          <w:lang w:eastAsia="vi-VN"/>
        </w:rPr>
      </w:pPr>
      <w:r w:rsidRPr="00297CEA">
        <w:rPr>
          <w:rStyle w:val="Bodytext"/>
          <w:bCs/>
          <w:lang w:eastAsia="vi-VN"/>
        </w:rPr>
        <w:t xml:space="preserve">- Vậy xác suất chung là : </w:t>
      </w:r>
      <w:r w:rsidRPr="00297CEA">
        <w:rPr>
          <w:rStyle w:val="Bodytext"/>
          <w:bCs/>
          <w:lang w:eastAsia="vi-VN"/>
        </w:rPr>
        <w:object w:dxaOrig="1060" w:dyaOrig="620" w14:anchorId="6DBC0DAA">
          <v:shape id="_x0000_i1041" type="#_x0000_t75" style="width:54pt;height:30.75pt" o:ole="">
            <v:imagedata r:id="rId36" o:title=""/>
          </v:shape>
          <o:OLEObject Type="Embed" ProgID="Equation.DSMT4" ShapeID="_x0000_i1041" DrawAspect="Content" ObjectID="_1679677663" r:id="rId37"/>
        </w:object>
      </w:r>
    </w:p>
    <w:p w14:paraId="10965070" w14:textId="77777777" w:rsidR="00813BC4" w:rsidRPr="00297CEA" w:rsidRDefault="00813BC4" w:rsidP="00813BC4">
      <w:pPr>
        <w:spacing w:after="0"/>
        <w:ind w:left="-567" w:right="-612"/>
        <w:jc w:val="both"/>
        <w:rPr>
          <w:rFonts w:cs="Times New Roman"/>
          <w:sz w:val="26"/>
          <w:szCs w:val="26"/>
        </w:rPr>
      </w:pPr>
      <w:r w:rsidRPr="00297CEA">
        <w:rPr>
          <w:rFonts w:cs="Times New Roman"/>
          <w:b/>
          <w:color w:val="0000FF"/>
          <w:sz w:val="26"/>
          <w:szCs w:val="26"/>
        </w:rPr>
        <w:t>Câu 120</w:t>
      </w:r>
      <w:r w:rsidRPr="00297CEA">
        <w:rPr>
          <w:rFonts w:cs="Times New Roman"/>
          <w:color w:val="0000FF"/>
          <w:sz w:val="26"/>
          <w:szCs w:val="26"/>
        </w:rPr>
        <w:t xml:space="preserve">.  </w:t>
      </w:r>
      <w:r w:rsidRPr="00297CEA">
        <w:rPr>
          <w:rFonts w:cs="Times New Roman"/>
          <w:sz w:val="26"/>
          <w:szCs w:val="26"/>
        </w:rPr>
        <w:t xml:space="preserve">Đáp án A. (II), (III), (IV) đúng. </w:t>
      </w:r>
    </w:p>
    <w:p w14:paraId="719898C0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</w:pPr>
      <w:r w:rsidRPr="00297CEA">
        <w:t>Qui ước gen:</w:t>
      </w:r>
    </w:p>
    <w:p w14:paraId="0628E335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</w:pPr>
      <w:r w:rsidRPr="00297CEA">
        <w:t>A, B: Bình thường</w:t>
      </w:r>
    </w:p>
    <w:p w14:paraId="69A119A1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</w:pPr>
      <w:r w:rsidRPr="00297CEA">
        <w:t>a: bệnh M</w:t>
      </w:r>
    </w:p>
    <w:p w14:paraId="64612A3A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</w:pPr>
      <w:r w:rsidRPr="00297CEA">
        <w:t xml:space="preserve">b: </w:t>
      </w:r>
      <w:r>
        <w:t>bệnh</w:t>
      </w:r>
      <w:r w:rsidRPr="00297CEA">
        <w:t xml:space="preserve"> N</w:t>
      </w:r>
    </w:p>
    <w:p w14:paraId="7E9DCCC2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</w:pPr>
      <w:r w:rsidRPr="00297CEA">
        <w:t>(I). Xác đinh được kiểu gen của 8 người nam và người nữ số 4 trong phả hệ.</w:t>
      </w:r>
    </w:p>
    <w:p w14:paraId="06C51894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</w:pPr>
      <w:r w:rsidRPr="00297CEA">
        <w:t>Người nữ số 4 là con gái của người bố số 2  ( kiểu gen X</w:t>
      </w:r>
      <w:r w:rsidRPr="00297CEA">
        <w:rPr>
          <w:vertAlign w:val="superscript"/>
        </w:rPr>
        <w:t>aB</w:t>
      </w:r>
      <w:r w:rsidRPr="00297CEA">
        <w:t>Y) nên nhận giao tử X</w:t>
      </w:r>
      <w:r w:rsidRPr="00297CEA">
        <w:rPr>
          <w:vertAlign w:val="superscript"/>
        </w:rPr>
        <w:t>aB</w:t>
      </w:r>
      <w:r w:rsidRPr="00297CEA">
        <w:t xml:space="preserve"> từ bố. Con trai của người này bị cả 2 bệnh (X</w:t>
      </w:r>
      <w:r w:rsidRPr="00297CEA">
        <w:rPr>
          <w:vertAlign w:val="superscript"/>
        </w:rPr>
        <w:t>ab</w:t>
      </w:r>
      <w:r w:rsidRPr="00297CEA">
        <w:t>Y) nhận X</w:t>
      </w:r>
      <w:r w:rsidRPr="00297CEA">
        <w:rPr>
          <w:vertAlign w:val="superscript"/>
        </w:rPr>
        <w:t>ab</w:t>
      </w:r>
      <w:r>
        <w:t xml:space="preserve"> từ mẹ ) -&gt; Nữ</w:t>
      </w:r>
      <w:r w:rsidRPr="00297CEA">
        <w:t xml:space="preserve"> số 4 không bị bệnh có kiểu gen là X</w:t>
      </w:r>
      <w:r w:rsidRPr="00297CEA">
        <w:rPr>
          <w:vertAlign w:val="superscript"/>
        </w:rPr>
        <w:t>Ab</w:t>
      </w:r>
      <w:r w:rsidRPr="00297CEA">
        <w:t>X</w:t>
      </w:r>
      <w:r w:rsidRPr="00297CEA">
        <w:rPr>
          <w:vertAlign w:val="superscript"/>
        </w:rPr>
        <w:t>aB</w:t>
      </w:r>
      <w:r w:rsidRPr="00297CEA">
        <w:t>.</w:t>
      </w:r>
    </w:p>
    <w:p w14:paraId="524CA108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</w:pPr>
      <w:r w:rsidRPr="00297CEA">
        <w:lastRenderedPageBreak/>
        <w:t>(II). Vợ của người số 12 có kiểu gen là X</w:t>
      </w:r>
      <w:r w:rsidRPr="00297CEA">
        <w:rPr>
          <w:vertAlign w:val="superscript"/>
        </w:rPr>
        <w:t>AB</w:t>
      </w:r>
      <w:r w:rsidRPr="00297CEA">
        <w:t>X</w:t>
      </w:r>
      <w:r w:rsidRPr="00297CEA">
        <w:rPr>
          <w:vertAlign w:val="superscript"/>
        </w:rPr>
        <w:t>ab</w:t>
      </w:r>
      <w:r w:rsidRPr="00297CEA">
        <w:t>.</w:t>
      </w:r>
    </w:p>
    <w:p w14:paraId="60CAA3BE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</w:pPr>
      <w:r w:rsidRPr="00297CEA">
        <w:t>Vợ chồng người số 12:</w:t>
      </w:r>
    </w:p>
    <w:p w14:paraId="58F8A92E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</w:pPr>
      <w:r w:rsidRPr="00297CEA">
        <w:t>P: X</w:t>
      </w:r>
      <w:r w:rsidRPr="00297CEA">
        <w:rPr>
          <w:vertAlign w:val="superscript"/>
        </w:rPr>
        <w:t>AB</w:t>
      </w:r>
      <w:r w:rsidRPr="00297CEA">
        <w:t>X</w:t>
      </w:r>
      <w:r w:rsidRPr="00297CEA">
        <w:rPr>
          <w:vertAlign w:val="superscript"/>
        </w:rPr>
        <w:t>ab</w:t>
      </w:r>
      <w:r w:rsidRPr="00297CEA">
        <w:t xml:space="preserve"> x X</w:t>
      </w:r>
      <w:r w:rsidRPr="00297CEA">
        <w:rPr>
          <w:vertAlign w:val="superscript"/>
        </w:rPr>
        <w:t>ab</w:t>
      </w:r>
      <w:r w:rsidRPr="00297CEA">
        <w:t>Y</w:t>
      </w:r>
    </w:p>
    <w:p w14:paraId="567F3EE6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</w:pPr>
      <w:r w:rsidRPr="00297CEA">
        <w:t>Mẹ có kiểu gen X</w:t>
      </w:r>
      <w:r w:rsidRPr="00297CEA">
        <w:rPr>
          <w:vertAlign w:val="superscript"/>
        </w:rPr>
        <w:t>AB</w:t>
      </w:r>
      <w:r w:rsidRPr="00297CEA">
        <w:t>X</w:t>
      </w:r>
      <w:r w:rsidRPr="00297CEA">
        <w:rPr>
          <w:vertAlign w:val="superscript"/>
        </w:rPr>
        <w:t>ab</w:t>
      </w:r>
      <w:r w:rsidRPr="00297CEA">
        <w:t xml:space="preserve"> tạo giao tử X</w:t>
      </w:r>
      <w:r w:rsidRPr="00297CEA">
        <w:rPr>
          <w:vertAlign w:val="superscript"/>
        </w:rPr>
        <w:t>AB</w:t>
      </w:r>
      <w:r w:rsidRPr="00297CEA">
        <w:t xml:space="preserve"> bằng 40%.</w:t>
      </w:r>
    </w:p>
    <w:p w14:paraId="6A9CDAB0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</w:pPr>
      <w:r w:rsidRPr="00297CEA">
        <w:t>Xác suất cặp vợ chồng này sinh con gái bị bệnh :</w:t>
      </w:r>
    </w:p>
    <w:p w14:paraId="1E7E89AD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</w:pPr>
      <w:r w:rsidRPr="00297CEA">
        <w:t>(1-0,4 X</w:t>
      </w:r>
      <w:r w:rsidRPr="00297CEA">
        <w:rPr>
          <w:vertAlign w:val="superscript"/>
        </w:rPr>
        <w:t>AB</w:t>
      </w:r>
      <w:r w:rsidRPr="00297CEA">
        <w:t>) x 1/2 X</w:t>
      </w:r>
      <w:r w:rsidRPr="00297CEA">
        <w:rPr>
          <w:vertAlign w:val="superscript"/>
        </w:rPr>
        <w:t>ab</w:t>
      </w:r>
    </w:p>
    <w:p w14:paraId="77746F5C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</w:pPr>
      <w:r w:rsidRPr="00297CEA">
        <w:t>= 0,6 x 1/2 = 0,3 -&gt; (II) đúng.</w:t>
      </w:r>
    </w:p>
    <w:p w14:paraId="48E1217F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</w:pPr>
      <w:r w:rsidRPr="00297CEA">
        <w:t>(III). Vợ người số 8 có kiểu gen X</w:t>
      </w:r>
      <w:r w:rsidRPr="00297CEA">
        <w:rPr>
          <w:vertAlign w:val="superscript"/>
        </w:rPr>
        <w:t>Ab</w:t>
      </w:r>
      <w:r w:rsidRPr="00297CEA">
        <w:t>X</w:t>
      </w:r>
      <w:r w:rsidRPr="00297CEA">
        <w:rPr>
          <w:vertAlign w:val="superscript"/>
        </w:rPr>
        <w:t>aB</w:t>
      </w:r>
      <w:r w:rsidRPr="00297CEA">
        <w:t>.</w:t>
      </w:r>
    </w:p>
    <w:p w14:paraId="7FCECF63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</w:pPr>
      <w:r w:rsidRPr="00297CEA">
        <w:t>Vợ chồng người số 8 có kiểu gen</w:t>
      </w:r>
    </w:p>
    <w:p w14:paraId="3BF70964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</w:pPr>
      <w:r w:rsidRPr="00297CEA">
        <w:t>P: X</w:t>
      </w:r>
      <w:r w:rsidRPr="00297CEA">
        <w:rPr>
          <w:vertAlign w:val="superscript"/>
        </w:rPr>
        <w:t>Ab</w:t>
      </w:r>
      <w:r w:rsidRPr="00297CEA">
        <w:t>X</w:t>
      </w:r>
      <w:r w:rsidRPr="00297CEA">
        <w:rPr>
          <w:vertAlign w:val="superscript"/>
        </w:rPr>
        <w:t>aB</w:t>
      </w:r>
      <w:r w:rsidRPr="00297CEA">
        <w:t xml:space="preserve"> x X</w:t>
      </w:r>
      <w:r w:rsidRPr="00297CEA">
        <w:rPr>
          <w:vertAlign w:val="superscript"/>
        </w:rPr>
        <w:t>ab</w:t>
      </w:r>
      <w:r w:rsidRPr="00297CEA">
        <w:t>Y</w:t>
      </w:r>
    </w:p>
    <w:p w14:paraId="0F30280F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</w:pPr>
      <w:r w:rsidRPr="00297CEA">
        <w:t>Mẹ có kiểu gen X</w:t>
      </w:r>
      <w:r w:rsidRPr="00297CEA">
        <w:rPr>
          <w:vertAlign w:val="superscript"/>
        </w:rPr>
        <w:t>Ab</w:t>
      </w:r>
      <w:r w:rsidRPr="00297CEA">
        <w:t>X</w:t>
      </w:r>
      <w:r w:rsidRPr="00297CEA">
        <w:rPr>
          <w:vertAlign w:val="superscript"/>
        </w:rPr>
        <w:t>aB</w:t>
      </w:r>
      <w:r w:rsidRPr="00297CEA">
        <w:t xml:space="preserve"> tạo giao tử  X</w:t>
      </w:r>
      <w:r w:rsidRPr="00297CEA">
        <w:rPr>
          <w:vertAlign w:val="superscript"/>
        </w:rPr>
        <w:t xml:space="preserve">AB </w:t>
      </w:r>
      <w:r w:rsidRPr="00297CEA">
        <w:t>bằng 10%.</w:t>
      </w:r>
    </w:p>
    <w:p w14:paraId="457D7C0D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</w:pPr>
      <w:r w:rsidRPr="00297CEA">
        <w:t>Xác suất để cặp vợ chồng này sinh con trai bị bệnh :</w:t>
      </w:r>
    </w:p>
    <w:p w14:paraId="7A0CC5D4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</w:pPr>
      <w:r w:rsidRPr="00297CEA">
        <w:t>(1-0,1 X</w:t>
      </w:r>
      <w:r w:rsidRPr="00297CEA">
        <w:rPr>
          <w:vertAlign w:val="superscript"/>
        </w:rPr>
        <w:t>AB</w:t>
      </w:r>
      <w:r w:rsidRPr="00297CEA">
        <w:t>) x 1/2 Y</w:t>
      </w:r>
    </w:p>
    <w:p w14:paraId="570E3E51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</w:pPr>
      <w:r w:rsidRPr="00297CEA">
        <w:t>= 0,9 x 1/2 = 0,45 -&gt; (III). Đúng.</w:t>
      </w:r>
    </w:p>
    <w:p w14:paraId="58797D45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</w:pPr>
      <w:r w:rsidRPr="00297CEA">
        <w:t>(IV). Cặp vợ chồng 4 &amp; 5 có kiểu gen</w:t>
      </w:r>
    </w:p>
    <w:p w14:paraId="47C7A3B9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</w:pPr>
      <w:r w:rsidRPr="00297CEA">
        <w:t>P: X</w:t>
      </w:r>
      <w:r w:rsidRPr="00297CEA">
        <w:rPr>
          <w:vertAlign w:val="superscript"/>
        </w:rPr>
        <w:t>Ab</w:t>
      </w:r>
      <w:r w:rsidRPr="00297CEA">
        <w:t>X</w:t>
      </w:r>
      <w:r w:rsidRPr="00297CEA">
        <w:rPr>
          <w:vertAlign w:val="superscript"/>
        </w:rPr>
        <w:t>aB</w:t>
      </w:r>
      <w:r w:rsidRPr="00297CEA">
        <w:t xml:space="preserve"> x X</w:t>
      </w:r>
      <w:r w:rsidRPr="00297CEA">
        <w:rPr>
          <w:vertAlign w:val="superscript"/>
        </w:rPr>
        <w:t>AB</w:t>
      </w:r>
      <w:r w:rsidRPr="00297CEA">
        <w:t>Y sinh con gái số 10 không bị bệnh có kiểu gen với xác suất là</w:t>
      </w:r>
    </w:p>
    <w:p w14:paraId="50E0BA03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</w:pPr>
      <w:r w:rsidRPr="00297CEA">
        <w:t>(0,1 X</w:t>
      </w:r>
      <w:r w:rsidRPr="00297CEA">
        <w:rPr>
          <w:vertAlign w:val="superscript"/>
        </w:rPr>
        <w:t>AB</w:t>
      </w:r>
      <w:r w:rsidRPr="00297CEA">
        <w:t>X</w:t>
      </w:r>
      <w:r w:rsidRPr="00297CEA">
        <w:rPr>
          <w:vertAlign w:val="superscript"/>
        </w:rPr>
        <w:t>AB</w:t>
      </w:r>
      <w:r w:rsidRPr="00297CEA">
        <w:t xml:space="preserve"> : 0,4 X</w:t>
      </w:r>
      <w:r w:rsidRPr="00297CEA">
        <w:rPr>
          <w:vertAlign w:val="superscript"/>
        </w:rPr>
        <w:t>AB</w:t>
      </w:r>
      <w:r w:rsidRPr="00297CEA">
        <w:t>X</w:t>
      </w:r>
      <w:r w:rsidRPr="00297CEA">
        <w:rPr>
          <w:vertAlign w:val="superscript"/>
        </w:rPr>
        <w:t>Ab</w:t>
      </w:r>
      <w:r w:rsidRPr="00297CEA">
        <w:t xml:space="preserve"> : 0,4 X</w:t>
      </w:r>
      <w:r w:rsidRPr="00297CEA">
        <w:rPr>
          <w:vertAlign w:val="superscript"/>
        </w:rPr>
        <w:t>AB</w:t>
      </w:r>
      <w:r w:rsidRPr="00297CEA">
        <w:t>X</w:t>
      </w:r>
      <w:r w:rsidRPr="00297CEA">
        <w:rPr>
          <w:vertAlign w:val="superscript"/>
        </w:rPr>
        <w:t>aB</w:t>
      </w:r>
      <w:r w:rsidRPr="00297CEA">
        <w:t xml:space="preserve"> : 0,1 X</w:t>
      </w:r>
      <w:r w:rsidRPr="00297CEA">
        <w:rPr>
          <w:vertAlign w:val="superscript"/>
        </w:rPr>
        <w:t>AB</w:t>
      </w:r>
      <w:r w:rsidRPr="00297CEA">
        <w:t>X</w:t>
      </w:r>
      <w:r w:rsidRPr="00297CEA">
        <w:rPr>
          <w:vertAlign w:val="superscript"/>
        </w:rPr>
        <w:t>ab</w:t>
      </w:r>
      <w:r w:rsidRPr="00297CEA">
        <w:t>) tạo giao tử X</w:t>
      </w:r>
      <w:r w:rsidRPr="00297CEA">
        <w:rPr>
          <w:vertAlign w:val="superscript"/>
        </w:rPr>
        <w:t>AB</w:t>
      </w:r>
      <w:r w:rsidRPr="00297CEA">
        <w:t xml:space="preserve"> với tỉ lệ :</w:t>
      </w:r>
    </w:p>
    <w:p w14:paraId="584CDBB5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</w:pPr>
      <w:r w:rsidRPr="00297CEA">
        <w:t>0,1 + 0,4 x 1/2 + 0,4 x 1/2 + 0,1 x 0,4 = 0,54.</w:t>
      </w:r>
    </w:p>
    <w:p w14:paraId="179587B2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</w:pPr>
      <w:r>
        <w:t xml:space="preserve">Xác suất để </w:t>
      </w:r>
      <w:r w:rsidRPr="00297CEA">
        <w:t xml:space="preserve">vợ </w:t>
      </w:r>
      <w:r>
        <w:t>số</w:t>
      </w:r>
      <w:r w:rsidRPr="00297CEA">
        <w:t xml:space="preserve"> 10 và</w:t>
      </w:r>
      <w:r>
        <w:t xml:space="preserve"> chồng sô</w:t>
      </w:r>
      <w:r w:rsidRPr="00297CEA">
        <w:t xml:space="preserve"> 11 (X</w:t>
      </w:r>
      <w:r w:rsidRPr="00297CEA">
        <w:rPr>
          <w:vertAlign w:val="superscript"/>
        </w:rPr>
        <w:t>AB</w:t>
      </w:r>
      <w:r w:rsidRPr="00297CEA">
        <w:t>Y) sinh con bị bệnh là:</w:t>
      </w:r>
    </w:p>
    <w:p w14:paraId="5E838271" w14:textId="77777777" w:rsidR="00813BC4" w:rsidRPr="00297CEA" w:rsidRDefault="00813BC4" w:rsidP="00813BC4">
      <w:pPr>
        <w:pStyle w:val="Bodytext1"/>
        <w:shd w:val="clear" w:color="auto" w:fill="auto"/>
        <w:spacing w:before="0" w:after="60" w:line="276" w:lineRule="auto"/>
        <w:ind w:left="-567" w:right="-612"/>
      </w:pPr>
      <w:r w:rsidRPr="00297CEA">
        <w:t xml:space="preserve">(1- 0, 54 ) x 1/2 = 23% -&gt; (IV) Đúng. </w:t>
      </w:r>
    </w:p>
    <w:p w14:paraId="76300D87" w14:textId="77777777" w:rsidR="00813BC4" w:rsidRPr="00297CEA" w:rsidRDefault="00813BC4" w:rsidP="00813BC4">
      <w:pPr>
        <w:spacing w:after="0"/>
        <w:ind w:left="-567" w:right="-612"/>
        <w:jc w:val="both"/>
        <w:rPr>
          <w:rFonts w:cs="Times New Roman"/>
          <w:sz w:val="26"/>
          <w:szCs w:val="26"/>
        </w:rPr>
      </w:pPr>
    </w:p>
    <w:p w14:paraId="2C83E423" w14:textId="77777777" w:rsidR="00010338" w:rsidRDefault="00010338"/>
    <w:sectPr w:rsidR="00010338" w:rsidSect="00813BC4">
      <w:pgSz w:w="11907" w:h="16840" w:code="9"/>
      <w:pgMar w:top="1134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NI-Times">
    <w:altName w:val="Calibri"/>
    <w:charset w:val="00"/>
    <w:family w:val="auto"/>
    <w:pitch w:val="variable"/>
    <w:sig w:usb0="00000007" w:usb1="00000000" w:usb2="00000000" w:usb3="00000000" w:csb0="0000001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BC4"/>
    <w:rsid w:val="00010338"/>
    <w:rsid w:val="006454E7"/>
    <w:rsid w:val="00813BC4"/>
    <w:rsid w:val="008F4DF9"/>
    <w:rsid w:val="00A00E9A"/>
    <w:rsid w:val="00AF13CE"/>
    <w:rsid w:val="00F95184"/>
    <w:rsid w:val="00FB6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9D08C"/>
  <w15:docId w15:val="{ADDDAE02-0927-4350-B9DE-87B489490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3B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1">
    <w:name w:val="Body text1"/>
    <w:basedOn w:val="Normal"/>
    <w:uiPriority w:val="99"/>
    <w:rsid w:val="00813BC4"/>
    <w:pPr>
      <w:widowControl w:val="0"/>
      <w:shd w:val="clear" w:color="auto" w:fill="FFFFFF"/>
      <w:suppressAutoHyphens/>
      <w:spacing w:before="240" w:after="120" w:line="240" w:lineRule="atLeast"/>
      <w:jc w:val="both"/>
    </w:pPr>
    <w:rPr>
      <w:rFonts w:eastAsia="Times New Roman" w:cs="Times New Roman"/>
      <w:sz w:val="26"/>
      <w:szCs w:val="26"/>
      <w:lang w:eastAsia="ar-SA"/>
    </w:rPr>
  </w:style>
  <w:style w:type="character" w:customStyle="1" w:styleId="Bodytext">
    <w:name w:val="Body text_"/>
    <w:basedOn w:val="DefaultParagraphFont"/>
    <w:uiPriority w:val="99"/>
    <w:rsid w:val="00813BC4"/>
    <w:rPr>
      <w:sz w:val="26"/>
      <w:szCs w:val="26"/>
      <w:lang w:eastAsia="ar-SA" w:bidi="ar-SA"/>
    </w:rPr>
  </w:style>
  <w:style w:type="paragraph" w:styleId="BodyText0">
    <w:name w:val="Body Text"/>
    <w:basedOn w:val="Normal"/>
    <w:link w:val="BodyTextChar1"/>
    <w:uiPriority w:val="1"/>
    <w:qFormat/>
    <w:rsid w:val="00813BC4"/>
    <w:pPr>
      <w:suppressAutoHyphens/>
      <w:spacing w:after="0" w:line="240" w:lineRule="auto"/>
      <w:jc w:val="both"/>
    </w:pPr>
    <w:rPr>
      <w:rFonts w:ascii="VNI-Times" w:eastAsia="Times New Roman" w:hAnsi="VNI-Times" w:cs="Times New Roman"/>
      <w:sz w:val="26"/>
      <w:szCs w:val="20"/>
      <w:lang w:eastAsia="ar-SA"/>
    </w:rPr>
  </w:style>
  <w:style w:type="character" w:customStyle="1" w:styleId="BodyTextChar">
    <w:name w:val="Body Text Char"/>
    <w:basedOn w:val="DefaultParagraphFont"/>
    <w:uiPriority w:val="99"/>
    <w:semiHidden/>
    <w:rsid w:val="00813BC4"/>
  </w:style>
  <w:style w:type="character" w:customStyle="1" w:styleId="BodyTextChar1">
    <w:name w:val="Body Text Char1"/>
    <w:basedOn w:val="DefaultParagraphFont"/>
    <w:link w:val="BodyText0"/>
    <w:uiPriority w:val="1"/>
    <w:rsid w:val="00813BC4"/>
    <w:rPr>
      <w:rFonts w:ascii="VNI-Times" w:eastAsia="Times New Roman" w:hAnsi="VNI-Times" w:cs="Times New Roman"/>
      <w:sz w:val="26"/>
      <w:szCs w:val="20"/>
      <w:lang w:eastAsia="ar-SA"/>
    </w:rPr>
  </w:style>
  <w:style w:type="character" w:customStyle="1" w:styleId="Tableofcontents">
    <w:name w:val="Table of contents_"/>
    <w:basedOn w:val="DefaultParagraphFont"/>
    <w:link w:val="Tableofcontents1"/>
    <w:uiPriority w:val="99"/>
    <w:locked/>
    <w:rsid w:val="00813BC4"/>
    <w:rPr>
      <w:spacing w:val="-4"/>
      <w:sz w:val="21"/>
      <w:szCs w:val="21"/>
      <w:shd w:val="clear" w:color="auto" w:fill="FFFFFF"/>
    </w:rPr>
  </w:style>
  <w:style w:type="paragraph" w:customStyle="1" w:styleId="Tableofcontents1">
    <w:name w:val="Table of contents1"/>
    <w:basedOn w:val="Normal"/>
    <w:link w:val="Tableofcontents"/>
    <w:uiPriority w:val="99"/>
    <w:rsid w:val="00813BC4"/>
    <w:pPr>
      <w:widowControl w:val="0"/>
      <w:shd w:val="clear" w:color="auto" w:fill="FFFFFF"/>
      <w:spacing w:after="0" w:line="314" w:lineRule="exact"/>
      <w:jc w:val="both"/>
    </w:pPr>
    <w:rPr>
      <w:spacing w:val="-4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1075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Truong</Company>
  <LinksUpToDate>false</LinksUpToDate>
  <CharactersWithSpaces>7195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</dc:creator>
  <cp:lastModifiedBy>Minh Quang</cp:lastModifiedBy>
  <cp:revision>2</cp:revision>
  <cp:lastPrinted>2020-05-27T12:29:00Z</cp:lastPrinted>
  <dcterms:created xsi:type="dcterms:W3CDTF">2021-04-11T13:21:00Z</dcterms:created>
  <dcterms:modified xsi:type="dcterms:W3CDTF">2021-04-11T13:21:00Z</dcterms:modified>
</cp:coreProperties>
</file>